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18.5 -->
  <w:body>
    <w:p w:rsidR="00FE5E56" w:rsidRPr="00EB591D" w:rsidP="00AB55FC" w14:paraId="59489582" w14:textId="414E2045">
      <w:pPr>
        <w:pStyle w:val="Body"/>
        <w:bidi w:val="0"/>
        <w:ind w:right="540"/>
        <w:jc w:val="center"/>
        <w:outlineLvl w:val="0"/>
        <w:rPr>
          <w:rFonts w:ascii="Arial" w:eastAsia="Arial Bold" w:hAnsi="Arial" w:cs="Arial"/>
          <w:b/>
          <w:bCs/>
          <w:color w:val="auto"/>
          <w:sz w:val="28"/>
          <w:szCs w:val="28"/>
          <w:lang w:val="en-GB"/>
        </w:rPr>
      </w:pPr>
      <w:r>
        <w:rPr>
          <w:rFonts w:ascii="Arial" w:hAnsi="Arial" w:cs="Arial"/>
          <w:b/>
          <w:bCs/>
          <w:color w:val="auto"/>
          <w:sz w:val="24"/>
          <w:szCs w:val="24"/>
          <w:rtl w:val="0"/>
          <w:lang w:val="cy-GB"/>
        </w:rPr>
        <w:t xml:space="preserve">            </w:t>
      </w:r>
      <w:r w:rsidRPr="00EB591D" w:rsidR="00AD2605">
        <w:rPr>
          <w:rFonts w:ascii="Arial" w:hAnsi="Arial" w:cs="Arial"/>
          <w:b/>
          <w:bCs/>
          <w:color w:val="auto"/>
          <w:sz w:val="28"/>
          <w:szCs w:val="28"/>
          <w:rtl w:val="0"/>
          <w:lang w:val="cy-GB"/>
        </w:rPr>
        <w:t>Bwrdd Iechyd Prifysgol Bae Abertawe</w:t>
      </w:r>
    </w:p>
    <w:p w:rsidR="00FE5E56" w:rsidRPr="00913E10" w14:paraId="509C7CBC" w14:textId="77777777">
      <w:pPr>
        <w:pStyle w:val="Body"/>
        <w:bidi w:val="0"/>
        <w:jc w:val="center"/>
        <w:rPr>
          <w:rFonts w:ascii="Arial" w:eastAsia="Arial Bold" w:hAnsi="Arial" w:cs="Arial"/>
          <w:i/>
          <w:iCs/>
          <w:color w:val="FF0000"/>
          <w:sz w:val="24"/>
          <w:szCs w:val="24"/>
          <w:u w:color="FF0000"/>
          <w:lang w:val="en-GB"/>
        </w:rPr>
      </w:pPr>
      <w:r w:rsidRPr="00913E10">
        <w:rPr>
          <w:rFonts w:ascii="Arial" w:hAnsi="Arial" w:cs="Arial"/>
          <w:i/>
          <w:iCs/>
          <w:color w:val="FF0000"/>
          <w:sz w:val="24"/>
          <w:szCs w:val="24"/>
          <w:u w:color="FF0000"/>
          <w:rtl w:val="0"/>
          <w:lang w:val="cy-GB"/>
        </w:rPr>
        <w:t>Heb ei gadarnhau</w:t>
      </w:r>
    </w:p>
    <w:p w:rsidR="00FE5E56" w:rsidRPr="00587728" w14:paraId="1E6A1057" w14:textId="5F6250C4">
      <w:pPr>
        <w:pStyle w:val="Body"/>
        <w:bidi w:val="0"/>
        <w:jc w:val="center"/>
        <w:rPr>
          <w:rFonts w:ascii="Arial" w:eastAsia="Arial Bold" w:hAnsi="Arial" w:cs="Arial"/>
          <w:b/>
          <w:color w:val="auto"/>
          <w:sz w:val="24"/>
          <w:szCs w:val="24"/>
          <w:lang w:val="en-GB"/>
        </w:rPr>
      </w:pPr>
      <w:r w:rsidRPr="00587728">
        <w:rPr>
          <w:rFonts w:ascii="Arial" w:hAnsi="Arial" w:cs="Arial"/>
          <w:b/>
          <w:bCs/>
          <w:color w:val="auto"/>
          <w:sz w:val="24"/>
          <w:szCs w:val="24"/>
          <w:rtl w:val="0"/>
          <w:lang w:val="cy-GB"/>
        </w:rPr>
        <w:t>Cofnodion Cyfarfod y Bwrdd Arbennig</w:t>
      </w:r>
      <w:r w:rsidRPr="00587728" w:rsidR="00F15C08">
        <w:rPr>
          <w:rFonts w:ascii="Arial" w:hAnsi="Arial" w:cs="Arial"/>
          <w:b/>
          <w:bCs/>
          <w:color w:val="FF0000"/>
          <w:sz w:val="24"/>
          <w:szCs w:val="24"/>
          <w:rtl w:val="0"/>
          <w:lang w:val="cy-GB"/>
        </w:rPr>
        <w:t xml:space="preserve"> </w:t>
      </w:r>
    </w:p>
    <w:p w:rsidR="00FE5E56" w:rsidRPr="00BD040D" w14:paraId="66019D7D" w14:textId="2C5E9583">
      <w:pPr>
        <w:pStyle w:val="Body"/>
        <w:bidi w:val="0"/>
        <w:jc w:val="center"/>
        <w:rPr>
          <w:rFonts w:ascii="Arial" w:eastAsia="Arial Bold" w:hAnsi="Arial" w:cs="Arial"/>
          <w:b/>
          <w:color w:val="auto"/>
          <w:sz w:val="24"/>
          <w:szCs w:val="24"/>
          <w:lang w:val="en-GB"/>
        </w:rPr>
      </w:pPr>
      <w:r w:rsidRPr="00BD040D">
        <w:rPr>
          <w:rFonts w:ascii="Arial" w:hAnsi="Arial" w:cs="Arial"/>
          <w:b/>
          <w:bCs/>
          <w:color w:val="auto"/>
          <w:sz w:val="24"/>
          <w:szCs w:val="24"/>
          <w:rtl w:val="0"/>
          <w:lang w:val="cy-GB"/>
        </w:rPr>
        <w:t xml:space="preserve">a gynhaliwyd ar 10 </w:t>
      </w:r>
      <w:r w:rsidRPr="00BD040D" w:rsidR="00D43680">
        <w:rPr>
          <w:rFonts w:ascii="Arial" w:eastAsia="Arial Bold" w:hAnsi="Arial" w:cs="Arial"/>
          <w:b/>
          <w:bCs/>
          <w:color w:val="auto"/>
          <w:sz w:val="24"/>
          <w:szCs w:val="24"/>
          <w:rtl w:val="0"/>
          <w:lang w:val="cy-GB"/>
        </w:rPr>
        <w:t>Medi 2024 am 2pm</w:t>
      </w:r>
    </w:p>
    <w:p w:rsidR="00FE5E56" w:rsidRPr="00587728" w14:paraId="6703B3FA" w14:textId="506F122F">
      <w:pPr>
        <w:pStyle w:val="Body"/>
        <w:bidi w:val="0"/>
        <w:jc w:val="center"/>
        <w:rPr>
          <w:rFonts w:ascii="Arial" w:eastAsia="Arial Bold" w:hAnsi="Arial" w:cs="Arial"/>
          <w:b/>
          <w:color w:val="auto"/>
          <w:sz w:val="24"/>
          <w:szCs w:val="24"/>
          <w:lang w:val="en-GB"/>
        </w:rPr>
      </w:pPr>
      <w:r w:rsidRPr="00587728">
        <w:rPr>
          <w:rFonts w:ascii="Arial" w:hAnsi="Arial" w:cs="Arial"/>
          <w:b/>
          <w:bCs/>
          <w:color w:val="auto"/>
          <w:sz w:val="24"/>
          <w:szCs w:val="24"/>
          <w:rtl w:val="0"/>
          <w:lang w:val="cy-GB"/>
        </w:rPr>
        <w:t>yn Ystafell y Mileniwm, y Pencadlys</w:t>
      </w:r>
    </w:p>
    <w:p w:rsidR="001976F3" w:rsidRPr="00587728" w:rsidP="00375A20" w14:paraId="141C696C" w14:textId="77777777">
      <w:pPr>
        <w:bidi w:val="0"/>
        <w:ind w:left="2160" w:hanging="2160"/>
        <w:rPr>
          <w:rFonts w:ascii="Arial" w:hAnsi="Arial" w:cs="Arial"/>
          <w:b/>
          <w:u w:color="000000"/>
          <w:lang w:val="en-GB" w:eastAsia="en-GB"/>
        </w:rPr>
      </w:pPr>
    </w:p>
    <w:p w:rsidR="005E4736" w:rsidRPr="00587728" w:rsidP="00EB591D" w14:paraId="2105016B" w14:textId="77777777">
      <w:pPr>
        <w:bidi w:val="0"/>
        <w:rPr>
          <w:rFonts w:ascii="Arial" w:hAnsi="Arial" w:cs="Arial"/>
          <w:b/>
          <w:u w:color="000000"/>
          <w:lang w:val="en-GB" w:eastAsia="en-GB"/>
        </w:rPr>
      </w:pPr>
    </w:p>
    <w:tbl>
      <w:tblPr>
        <w:tblW w:w="96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9"/>
        <w:gridCol w:w="992"/>
        <w:gridCol w:w="5959"/>
      </w:tblGrid>
      <w:tr w14:paraId="2E425613" w14:textId="77777777" w:rsidTr="009E1C6C">
        <w:tblPrEx>
          <w:tblW w:w="9640" w:type="dxa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jc w:val="center"/>
        </w:trPr>
        <w:tc>
          <w:tcPr>
            <w:tcW w:w="9640" w:type="dxa"/>
            <w:gridSpan w:val="3"/>
            <w:shd w:val="clear" w:color="auto" w:fill="auto"/>
          </w:tcPr>
          <w:p w:rsidR="007429D0" w:rsidRPr="007429D0" w:rsidP="007429D0" w14:paraId="6A0A754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/>
                <w:bCs/>
                <w:bdr w:val="none" w:sz="0" w:space="0" w:color="auto"/>
                <w:rtl w:val="0"/>
                <w:lang w:val="cy-GB"/>
              </w:rPr>
              <w:t>Yn Bresennol:</w:t>
            </w:r>
          </w:p>
        </w:tc>
      </w:tr>
      <w:tr w14:paraId="7E1E2692" w14:textId="77777777" w:rsidTr="009E1C6C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shd w:val="clear" w:color="auto" w:fill="auto"/>
          </w:tcPr>
          <w:p w:rsidR="007429D0" w:rsidRPr="007429D0" w:rsidP="007429D0" w14:paraId="41ECE79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cs="Arial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 xml:space="preserve">Jan Williams </w:t>
            </w:r>
          </w:p>
        </w:tc>
        <w:tc>
          <w:tcPr>
            <w:tcW w:w="992" w:type="dxa"/>
            <w:shd w:val="clear" w:color="auto" w:fill="auto"/>
          </w:tcPr>
          <w:p w:rsidR="007429D0" w:rsidRPr="007429D0" w:rsidP="007429D0" w14:paraId="387DCA7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(JW) </w:t>
            </w:r>
          </w:p>
        </w:tc>
        <w:tc>
          <w:tcPr>
            <w:tcW w:w="5959" w:type="dxa"/>
            <w:shd w:val="clear" w:color="auto" w:fill="auto"/>
          </w:tcPr>
          <w:p w:rsidR="007429D0" w:rsidRPr="007429D0" w:rsidP="007429D0" w14:paraId="4CCD616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Cadeirydd </w:t>
            </w:r>
          </w:p>
        </w:tc>
      </w:tr>
      <w:tr w14:paraId="56789043" w14:textId="77777777" w:rsidTr="009E1C6C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shd w:val="clear" w:color="auto" w:fill="auto"/>
          </w:tcPr>
          <w:p w:rsidR="007429D0" w:rsidRPr="007429D0" w:rsidP="007429D0" w14:paraId="65BAA8C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cs="Arial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 xml:space="preserve">Stephen Spill </w:t>
            </w:r>
          </w:p>
        </w:tc>
        <w:tc>
          <w:tcPr>
            <w:tcW w:w="992" w:type="dxa"/>
            <w:shd w:val="clear" w:color="auto" w:fill="auto"/>
          </w:tcPr>
          <w:p w:rsidR="007429D0" w:rsidRPr="007429D0" w:rsidP="007429D0" w14:paraId="44EA7A6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(SS) </w:t>
            </w:r>
          </w:p>
        </w:tc>
        <w:tc>
          <w:tcPr>
            <w:tcW w:w="5959" w:type="dxa"/>
            <w:shd w:val="clear" w:color="auto" w:fill="auto"/>
          </w:tcPr>
          <w:p w:rsidR="007429D0" w:rsidRPr="007429D0" w:rsidP="007429D0" w14:paraId="726637D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Is-gadeirydd </w:t>
            </w:r>
          </w:p>
        </w:tc>
      </w:tr>
      <w:tr w14:paraId="0D64A200" w14:textId="77777777" w:rsidTr="009E1C6C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7CAB" w:rsidRPr="007429D0" w:rsidP="007429D0" w14:paraId="0A93795A" w14:textId="4990DC9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 xml:space="preserve">Jean Church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CAB" w:rsidRPr="007429D0" w:rsidP="007429D0" w14:paraId="56A322D9" w14:textId="16D456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 xml:space="preserve">(JC) 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CAB" w:rsidRPr="007429D0" w:rsidP="007429D0" w14:paraId="4B7CCA2B" w14:textId="727E143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cs="Arial"/>
              </w:rPr>
            </w:pPr>
            <w:r>
              <w:rPr>
                <w:rFonts w:ascii="Arial" w:hAnsi="Arial" w:cs="Arial"/>
                <w:rtl w:val="0"/>
                <w:lang w:val="cy-GB"/>
              </w:rPr>
              <w:t xml:space="preserve">Aelod Annibynnol </w:t>
            </w:r>
          </w:p>
        </w:tc>
      </w:tr>
      <w:tr w14:paraId="2271A877" w14:textId="77777777" w:rsidTr="009E1C6C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429D0" w:rsidRPr="007429D0" w:rsidP="007429D0" w14:paraId="6A4348D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cs="Arial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 xml:space="preserve">Jackie Davies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29D0" w:rsidRPr="007429D0" w:rsidP="007429D0" w14:paraId="324EF6B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>(JD)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29D0" w:rsidRPr="007429D0" w:rsidP="007429D0" w14:paraId="1A5AA4D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 xml:space="preserve">Aelod Annibynnol </w:t>
            </w:r>
          </w:p>
        </w:tc>
      </w:tr>
      <w:tr w14:paraId="3079D5B3" w14:textId="77777777" w:rsidTr="009E1C6C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</w:tcPr>
          <w:p w:rsidR="007429D0" w:rsidRPr="007429D0" w:rsidP="007429D0" w14:paraId="7D589C1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 xml:space="preserve">Richard Evans </w:t>
            </w:r>
          </w:p>
        </w:tc>
        <w:tc>
          <w:tcPr>
            <w:tcW w:w="992" w:type="dxa"/>
          </w:tcPr>
          <w:p w:rsidR="007429D0" w:rsidRPr="007429D0" w:rsidP="007429D0" w14:paraId="4B692DC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(RE)</w:t>
            </w:r>
          </w:p>
        </w:tc>
        <w:tc>
          <w:tcPr>
            <w:tcW w:w="5959" w:type="dxa"/>
          </w:tcPr>
          <w:p w:rsidR="007429D0" w:rsidRPr="007429D0" w:rsidP="007429D0" w14:paraId="1D0DAB8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Prif Weithredwr Dros Dro</w:t>
            </w:r>
          </w:p>
        </w:tc>
      </w:tr>
      <w:tr w14:paraId="70771960" w14:textId="77777777" w:rsidTr="009E1C6C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shd w:val="clear" w:color="auto" w:fill="auto"/>
          </w:tcPr>
          <w:p w:rsidR="007429D0" w:rsidRPr="007429D0" w:rsidP="007429D0" w14:paraId="4D07F95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cs="Arial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 xml:space="preserve">Anne-Louise Ferguson </w:t>
            </w:r>
          </w:p>
        </w:tc>
        <w:tc>
          <w:tcPr>
            <w:tcW w:w="992" w:type="dxa"/>
            <w:shd w:val="clear" w:color="auto" w:fill="auto"/>
          </w:tcPr>
          <w:p w:rsidR="007429D0" w:rsidRPr="007429D0" w:rsidP="007429D0" w14:paraId="45F532C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(ALF)</w:t>
            </w:r>
          </w:p>
        </w:tc>
        <w:tc>
          <w:tcPr>
            <w:tcW w:w="5959" w:type="dxa"/>
            <w:shd w:val="clear" w:color="auto" w:fill="auto"/>
          </w:tcPr>
          <w:p w:rsidR="007429D0" w:rsidRPr="007429D0" w:rsidP="007429D0" w14:paraId="6AA9002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Aelod Annibynnol</w:t>
            </w:r>
          </w:p>
        </w:tc>
      </w:tr>
      <w:tr w14:paraId="3C602794" w14:textId="77777777" w:rsidTr="009E1C6C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</w:tcPr>
          <w:p w:rsidR="007429D0" w:rsidRPr="007429D0" w:rsidP="007429D0" w14:paraId="24156FD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cs="Arial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 xml:space="preserve">Darren Griffiths </w:t>
            </w:r>
          </w:p>
        </w:tc>
        <w:tc>
          <w:tcPr>
            <w:tcW w:w="992" w:type="dxa"/>
          </w:tcPr>
          <w:p w:rsidR="007429D0" w:rsidRPr="007429D0" w:rsidP="007429D0" w14:paraId="6570373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hAnsi="Arial" w:cs="Arial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>(DG)</w:t>
            </w:r>
          </w:p>
        </w:tc>
        <w:tc>
          <w:tcPr>
            <w:tcW w:w="5959" w:type="dxa"/>
          </w:tcPr>
          <w:p w:rsidR="007429D0" w:rsidRPr="007429D0" w:rsidP="007429D0" w14:paraId="1D03F87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cs="Arial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 xml:space="preserve">Dirprwy Brif Weithredwr Dros Dro a Chyfarwyddwr Cyllid a Pherfformiad </w:t>
            </w:r>
          </w:p>
        </w:tc>
      </w:tr>
      <w:tr w14:paraId="6819A5A8" w14:textId="77777777" w:rsidTr="009E1C6C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shd w:val="clear" w:color="auto" w:fill="auto"/>
          </w:tcPr>
          <w:p w:rsidR="007429D0" w:rsidRPr="007429D0" w:rsidP="007429D0" w14:paraId="4FDB28A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 xml:space="preserve">Sarah Jenkins </w:t>
            </w:r>
          </w:p>
        </w:tc>
        <w:tc>
          <w:tcPr>
            <w:tcW w:w="992" w:type="dxa"/>
          </w:tcPr>
          <w:p w:rsidR="007429D0" w:rsidRPr="007429D0" w:rsidP="007429D0" w14:paraId="25B2E72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>(SJ)</w:t>
            </w:r>
          </w:p>
        </w:tc>
        <w:tc>
          <w:tcPr>
            <w:tcW w:w="5959" w:type="dxa"/>
          </w:tcPr>
          <w:p w:rsidR="007429D0" w:rsidRPr="007429D0" w:rsidP="007429D0" w14:paraId="5B5BB41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>Cyfarwyddwr Gweithredol Gweithlu Dros Dro</w:t>
            </w:r>
          </w:p>
        </w:tc>
      </w:tr>
      <w:tr w14:paraId="2CE45259" w14:textId="77777777" w:rsidTr="009E1C6C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429D0" w:rsidRPr="007429D0" w:rsidP="007429D0" w14:paraId="3AF5182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 xml:space="preserve">Nicola Matthews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29D0" w:rsidRPr="007429D0" w:rsidP="007429D0" w14:paraId="67ACDFF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>(NM)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29D0" w:rsidRPr="007429D0" w:rsidP="007429D0" w14:paraId="6E1814D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>Aelod Annibynnol</w:t>
            </w:r>
          </w:p>
        </w:tc>
      </w:tr>
      <w:tr w14:paraId="51B6C5C2" w14:textId="77777777" w:rsidTr="009E1C6C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shd w:val="clear" w:color="auto" w:fill="auto"/>
          </w:tcPr>
          <w:p w:rsidR="007429D0" w:rsidRPr="007429D0" w:rsidP="007429D0" w14:paraId="4E37FCD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 xml:space="preserve">Anjula Mehta </w:t>
            </w:r>
          </w:p>
        </w:tc>
        <w:tc>
          <w:tcPr>
            <w:tcW w:w="992" w:type="dxa"/>
            <w:shd w:val="clear" w:color="auto" w:fill="auto"/>
          </w:tcPr>
          <w:p w:rsidR="007429D0" w:rsidRPr="007429D0" w:rsidP="007429D0" w14:paraId="54ECB70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(AM) </w:t>
            </w:r>
          </w:p>
        </w:tc>
        <w:tc>
          <w:tcPr>
            <w:tcW w:w="5959" w:type="dxa"/>
            <w:shd w:val="clear" w:color="auto" w:fill="auto"/>
          </w:tcPr>
          <w:p w:rsidR="007429D0" w:rsidRPr="007429D0" w:rsidP="007429D0" w14:paraId="1835597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Cyfarwyddwr Meddygol Gweithredol Dros Dro </w:t>
            </w:r>
          </w:p>
        </w:tc>
      </w:tr>
      <w:tr w14:paraId="3AF557FD" w14:textId="77777777" w:rsidTr="009E1C6C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shd w:val="clear" w:color="auto" w:fill="auto"/>
          </w:tcPr>
          <w:p w:rsidR="007429D0" w:rsidRPr="007429D0" w:rsidP="007429D0" w14:paraId="6BCD89E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>Christine Morrell</w:t>
            </w:r>
          </w:p>
        </w:tc>
        <w:tc>
          <w:tcPr>
            <w:tcW w:w="992" w:type="dxa"/>
            <w:shd w:val="clear" w:color="auto" w:fill="auto"/>
          </w:tcPr>
          <w:p w:rsidR="007429D0" w:rsidRPr="007429D0" w:rsidP="007429D0" w14:paraId="4730485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(CM) </w:t>
            </w:r>
          </w:p>
        </w:tc>
        <w:tc>
          <w:tcPr>
            <w:tcW w:w="5959" w:type="dxa"/>
            <w:shd w:val="clear" w:color="auto" w:fill="auto"/>
          </w:tcPr>
          <w:p w:rsidR="007429D0" w:rsidRPr="007429D0" w:rsidP="007429D0" w14:paraId="22553C4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Cyfarwyddwr Therapïau a Gwyddor Iechyd </w:t>
            </w:r>
          </w:p>
        </w:tc>
      </w:tr>
      <w:tr w14:paraId="100D74F3" w14:textId="77777777" w:rsidTr="009E1C6C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</w:tcPr>
          <w:p w:rsidR="007429D0" w:rsidRPr="007429D0" w:rsidP="007429D0" w14:paraId="713D5E9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cs="Arial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 xml:space="preserve">Nerissa Vaughan </w:t>
            </w:r>
          </w:p>
        </w:tc>
        <w:tc>
          <w:tcPr>
            <w:tcW w:w="992" w:type="dxa"/>
          </w:tcPr>
          <w:p w:rsidR="007429D0" w:rsidRPr="007429D0" w:rsidP="007429D0" w14:paraId="5A62FDA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hAnsi="Arial" w:cs="Arial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>(NV)</w:t>
            </w:r>
          </w:p>
        </w:tc>
        <w:tc>
          <w:tcPr>
            <w:tcW w:w="5959" w:type="dxa"/>
          </w:tcPr>
          <w:p w:rsidR="007429D0" w:rsidRPr="007429D0" w:rsidP="007429D0" w14:paraId="22AADDD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cs="Arial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>Cyfarwyddwr Strategaeth Dros Dro</w:t>
            </w:r>
          </w:p>
        </w:tc>
      </w:tr>
      <w:tr w14:paraId="1E16D950" w14:textId="77777777" w:rsidTr="009E1C6C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</w:tcPr>
          <w:p w:rsidR="007429D0" w:rsidRPr="007429D0" w:rsidP="007429D0" w14:paraId="6F4C3AB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 xml:space="preserve">Reena Owen </w:t>
            </w:r>
          </w:p>
        </w:tc>
        <w:tc>
          <w:tcPr>
            <w:tcW w:w="992" w:type="dxa"/>
          </w:tcPr>
          <w:p w:rsidR="007429D0" w:rsidRPr="007429D0" w:rsidP="007429D0" w14:paraId="5A7526F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>(RO)</w:t>
            </w:r>
          </w:p>
        </w:tc>
        <w:tc>
          <w:tcPr>
            <w:tcW w:w="5959" w:type="dxa"/>
          </w:tcPr>
          <w:p w:rsidR="007429D0" w:rsidRPr="007429D0" w:rsidP="007429D0" w14:paraId="5B63C8A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>Aelod Annibynnol</w:t>
            </w:r>
          </w:p>
        </w:tc>
      </w:tr>
      <w:tr w14:paraId="3D3AA277" w14:textId="77777777" w:rsidTr="009E1C6C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429D0" w:rsidRPr="007429D0" w:rsidP="007429D0" w14:paraId="6D9B8F9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 xml:space="preserve">Hazel Powell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29D0" w:rsidRPr="007429D0" w:rsidP="007429D0" w14:paraId="03DFFF7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>(HP)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29D0" w:rsidRPr="007429D0" w:rsidP="007429D0" w14:paraId="4358B59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>Cyfarwyddwr Nyrsio a Phrofiad Cleifion Dros Dro</w:t>
            </w:r>
          </w:p>
        </w:tc>
      </w:tr>
      <w:tr w14:paraId="7F1C3B6B" w14:textId="77777777" w:rsidTr="009E1C6C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7429D0" w:rsidRPr="007429D0" w:rsidP="007429D0" w14:paraId="0D7795D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 xml:space="preserve">Patricia Price </w:t>
            </w:r>
          </w:p>
        </w:tc>
        <w:tc>
          <w:tcPr>
            <w:tcW w:w="992" w:type="dxa"/>
          </w:tcPr>
          <w:p w:rsidR="007429D0" w:rsidRPr="007429D0" w:rsidP="007429D0" w14:paraId="3FBAF33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>(PP)</w:t>
            </w:r>
          </w:p>
        </w:tc>
        <w:tc>
          <w:tcPr>
            <w:tcW w:w="5959" w:type="dxa"/>
          </w:tcPr>
          <w:p w:rsidR="007429D0" w:rsidRPr="007429D0" w:rsidP="007429D0" w14:paraId="0211C76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 xml:space="preserve">Aelod Annibynnol </w:t>
            </w:r>
          </w:p>
        </w:tc>
      </w:tr>
      <w:tr w14:paraId="59E7AB30" w14:textId="77777777" w:rsidTr="009E1C6C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7429D0" w:rsidRPr="007429D0" w:rsidP="007429D0" w14:paraId="7920791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 xml:space="preserve">Judith Vincent </w:t>
            </w:r>
          </w:p>
        </w:tc>
        <w:tc>
          <w:tcPr>
            <w:tcW w:w="992" w:type="dxa"/>
          </w:tcPr>
          <w:p w:rsidR="007429D0" w:rsidRPr="007429D0" w:rsidP="007429D0" w14:paraId="6DD397C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>(JV)</w:t>
            </w:r>
          </w:p>
        </w:tc>
        <w:tc>
          <w:tcPr>
            <w:tcW w:w="5959" w:type="dxa"/>
          </w:tcPr>
          <w:p w:rsidR="007429D0" w:rsidRPr="007429D0" w:rsidP="007429D0" w14:paraId="69721DA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>Aelod Cyswllt o'r Bwrdd</w:t>
            </w:r>
          </w:p>
        </w:tc>
      </w:tr>
      <w:tr w14:paraId="66ECE294" w14:textId="77777777" w:rsidTr="009E1C6C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7429D0" w:rsidRPr="007429D0" w:rsidP="007429D0" w14:paraId="279F3A6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 xml:space="preserve">Nuria Zolle </w:t>
            </w:r>
          </w:p>
        </w:tc>
        <w:tc>
          <w:tcPr>
            <w:tcW w:w="992" w:type="dxa"/>
          </w:tcPr>
          <w:p w:rsidR="007429D0" w:rsidRPr="007429D0" w:rsidP="007429D0" w14:paraId="228FBBA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>(NZ)</w:t>
            </w:r>
          </w:p>
        </w:tc>
        <w:tc>
          <w:tcPr>
            <w:tcW w:w="5959" w:type="dxa"/>
          </w:tcPr>
          <w:p w:rsidR="007429D0" w:rsidRPr="007429D0" w:rsidP="007429D0" w14:paraId="7F1F181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hAnsi="Arial" w:cs="Arial"/>
                <w:rtl w:val="0"/>
                <w:lang w:val="cy-GB"/>
              </w:rPr>
              <w:t>Aelod Annibynnol</w:t>
            </w:r>
          </w:p>
        </w:tc>
      </w:tr>
      <w:tr w14:paraId="480118FA" w14:textId="77777777" w:rsidTr="009E1C6C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429D0" w:rsidRPr="007429D0" w:rsidP="007429D0" w14:paraId="28BD441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429D0" w:rsidRPr="007429D0" w:rsidP="007429D0" w14:paraId="7FE94D7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429D0" w:rsidRPr="007429D0" w:rsidP="007429D0" w14:paraId="344EA44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</w:p>
        </w:tc>
      </w:tr>
      <w:tr w14:paraId="3182885B" w14:textId="77777777" w:rsidTr="009E1C6C">
        <w:tblPrEx>
          <w:tblW w:w="9640" w:type="dxa"/>
          <w:jc w:val="center"/>
          <w:tblLook w:val="04A0"/>
        </w:tblPrEx>
        <w:trPr>
          <w:trHeight w:val="310"/>
          <w:jc w:val="center"/>
        </w:trPr>
        <w:tc>
          <w:tcPr>
            <w:tcW w:w="9640" w:type="dxa"/>
            <w:gridSpan w:val="3"/>
          </w:tcPr>
          <w:p w:rsidR="007429D0" w:rsidRPr="007429D0" w:rsidP="007429D0" w14:paraId="6D27F8D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/>
                <w:bCs/>
                <w:bdr w:val="none" w:sz="0" w:space="0" w:color="auto"/>
                <w:rtl w:val="0"/>
                <w:lang w:val="cy-GB"/>
              </w:rPr>
              <w:t>Hefyd yn Bresennol:</w:t>
            </w:r>
          </w:p>
        </w:tc>
      </w:tr>
      <w:tr w14:paraId="74AF0025" w14:textId="77777777" w:rsidTr="009E1C6C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7429D0" w:rsidRPr="007429D0" w:rsidP="007429D0" w14:paraId="77B5D7B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Kathryn Greaves </w:t>
            </w:r>
          </w:p>
        </w:tc>
        <w:tc>
          <w:tcPr>
            <w:tcW w:w="992" w:type="dxa"/>
          </w:tcPr>
          <w:p w:rsidR="007429D0" w:rsidRPr="007429D0" w:rsidP="007429D0" w14:paraId="162133F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KG</w:t>
            </w:r>
          </w:p>
        </w:tc>
        <w:tc>
          <w:tcPr>
            <w:tcW w:w="5959" w:type="dxa"/>
          </w:tcPr>
          <w:p w:rsidR="007429D0" w:rsidRPr="007429D0" w:rsidP="007429D0" w14:paraId="12D446D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Cyfarwyddwr Clinigol Bydwreigiaeth (Eitem 2.1)</w:t>
            </w:r>
          </w:p>
        </w:tc>
      </w:tr>
      <w:tr w14:paraId="7ACDDB74" w14:textId="77777777" w:rsidTr="009E1C6C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7429D0" w:rsidRPr="007429D0" w:rsidP="007429D0" w14:paraId="78A57B4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Hazel Lloyd</w:t>
            </w:r>
          </w:p>
        </w:tc>
        <w:tc>
          <w:tcPr>
            <w:tcW w:w="992" w:type="dxa"/>
          </w:tcPr>
          <w:p w:rsidR="007429D0" w:rsidRPr="007429D0" w:rsidP="007429D0" w14:paraId="7F7866E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(HL)</w:t>
            </w:r>
          </w:p>
        </w:tc>
        <w:tc>
          <w:tcPr>
            <w:tcW w:w="5959" w:type="dxa"/>
          </w:tcPr>
          <w:p w:rsidR="007429D0" w:rsidRPr="007429D0" w:rsidP="007429D0" w14:paraId="490FB63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Cyfarwyddwr Llywodraethu Corfforaethol</w:t>
            </w:r>
          </w:p>
        </w:tc>
      </w:tr>
      <w:tr w14:paraId="73DF2622" w14:textId="77777777" w:rsidTr="009E1C6C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7429D0" w:rsidRPr="007429D0" w:rsidP="007429D0" w14:paraId="4668E6E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Matthew John </w:t>
            </w:r>
          </w:p>
        </w:tc>
        <w:tc>
          <w:tcPr>
            <w:tcW w:w="992" w:type="dxa"/>
          </w:tcPr>
          <w:p w:rsidR="007429D0" w:rsidRPr="007429D0" w:rsidP="007429D0" w14:paraId="4170009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(MJ)</w:t>
            </w:r>
          </w:p>
        </w:tc>
        <w:tc>
          <w:tcPr>
            <w:tcW w:w="5959" w:type="dxa"/>
          </w:tcPr>
          <w:p w:rsidR="007429D0" w:rsidRPr="007429D0" w:rsidP="007429D0" w14:paraId="00D4842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Cyfarwyddwr Digidol </w:t>
            </w:r>
          </w:p>
        </w:tc>
      </w:tr>
      <w:tr w14:paraId="5BDEF079" w14:textId="77777777" w:rsidTr="009E1C6C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7429D0" w:rsidRPr="007429D0" w:rsidP="007429D0" w14:paraId="52C6CF4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Claire Mulcahy </w:t>
            </w:r>
          </w:p>
        </w:tc>
        <w:tc>
          <w:tcPr>
            <w:tcW w:w="992" w:type="dxa"/>
          </w:tcPr>
          <w:p w:rsidR="007429D0" w:rsidRPr="007429D0" w:rsidP="007429D0" w14:paraId="3009BB0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(CM)</w:t>
            </w:r>
          </w:p>
        </w:tc>
        <w:tc>
          <w:tcPr>
            <w:tcW w:w="5959" w:type="dxa"/>
          </w:tcPr>
          <w:p w:rsidR="007429D0" w:rsidRPr="007429D0" w:rsidP="007429D0" w14:paraId="0058707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Uwch Reolwr Llywodraethu Corfforaethol (Cofnodion)</w:t>
            </w:r>
          </w:p>
        </w:tc>
      </w:tr>
      <w:tr w14:paraId="19A6D8C4" w14:textId="77777777" w:rsidTr="009E1C6C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7429D0" w:rsidRPr="007429D0" w:rsidP="007429D0" w14:paraId="12BC461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Mitchell Parker </w:t>
            </w:r>
          </w:p>
        </w:tc>
        <w:tc>
          <w:tcPr>
            <w:tcW w:w="992" w:type="dxa"/>
          </w:tcPr>
          <w:p w:rsidR="007429D0" w:rsidRPr="007429D0" w:rsidP="007429D0" w14:paraId="5BDA03C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(MP)</w:t>
            </w:r>
          </w:p>
        </w:tc>
        <w:tc>
          <w:tcPr>
            <w:tcW w:w="5959" w:type="dxa"/>
          </w:tcPr>
          <w:p w:rsidR="007429D0" w:rsidRPr="007429D0" w:rsidP="007429D0" w14:paraId="55CFA2D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Arolygiaeth Iechyd Cymru (Arsylwi) </w:t>
            </w:r>
          </w:p>
        </w:tc>
      </w:tr>
      <w:tr w14:paraId="40F1EECE" w14:textId="77777777" w:rsidTr="009E1C6C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7429D0" w:rsidRPr="007429D0" w:rsidP="007429D0" w14:paraId="30D695B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Sharron Price </w:t>
            </w:r>
          </w:p>
        </w:tc>
        <w:tc>
          <w:tcPr>
            <w:tcW w:w="992" w:type="dxa"/>
          </w:tcPr>
          <w:p w:rsidR="007429D0" w:rsidRPr="007429D0" w:rsidP="007429D0" w14:paraId="333993D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(SP)</w:t>
            </w:r>
          </w:p>
        </w:tc>
        <w:tc>
          <w:tcPr>
            <w:tcW w:w="5959" w:type="dxa"/>
          </w:tcPr>
          <w:p w:rsidR="007429D0" w:rsidRPr="007429D0" w:rsidP="007429D0" w14:paraId="42EAB36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Cyfarwyddwr Nyrsio Grŵp Gwasanaeth (Eitem 2.1)</w:t>
            </w:r>
          </w:p>
        </w:tc>
      </w:tr>
      <w:tr w14:paraId="5F558B60" w14:textId="77777777" w:rsidTr="009E1C6C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7429D0" w:rsidRPr="007429D0" w:rsidP="007429D0" w14:paraId="1C6333F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Richard Thomas</w:t>
            </w:r>
          </w:p>
        </w:tc>
        <w:tc>
          <w:tcPr>
            <w:tcW w:w="992" w:type="dxa"/>
          </w:tcPr>
          <w:p w:rsidR="007429D0" w:rsidRPr="007429D0" w:rsidP="007429D0" w14:paraId="24CE8B5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(RT)</w:t>
            </w:r>
          </w:p>
        </w:tc>
        <w:tc>
          <w:tcPr>
            <w:tcW w:w="5959" w:type="dxa"/>
          </w:tcPr>
          <w:p w:rsidR="007429D0" w:rsidRPr="007429D0" w:rsidP="007429D0" w14:paraId="22C449F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Cyfarwyddwr Mewnwelediad, Cyfathrebu ac Ymgysylltu</w:t>
            </w:r>
          </w:p>
        </w:tc>
      </w:tr>
      <w:tr w14:paraId="26563A03" w14:textId="77777777" w:rsidTr="009E1C6C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7429D0" w:rsidRPr="007429D0" w:rsidP="007429D0" w14:paraId="6FD0C02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Craige Wilson </w:t>
            </w:r>
          </w:p>
        </w:tc>
        <w:tc>
          <w:tcPr>
            <w:tcW w:w="992" w:type="dxa"/>
          </w:tcPr>
          <w:p w:rsidR="007429D0" w:rsidRPr="007429D0" w:rsidP="007429D0" w14:paraId="3667C58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CW</w:t>
            </w:r>
          </w:p>
        </w:tc>
        <w:tc>
          <w:tcPr>
            <w:tcW w:w="5959" w:type="dxa"/>
          </w:tcPr>
          <w:p w:rsidR="007429D0" w:rsidRPr="007429D0" w:rsidP="007429D0" w14:paraId="4611722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Dirprwy Brif Swyddog Gweithredu </w:t>
            </w:r>
          </w:p>
        </w:tc>
      </w:tr>
      <w:tr w14:paraId="2F8029DD" w14:textId="77777777" w:rsidTr="009E1C6C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7429D0" w:rsidRPr="007429D0" w:rsidP="007429D0" w14:paraId="54FC3CC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</w:p>
        </w:tc>
        <w:tc>
          <w:tcPr>
            <w:tcW w:w="992" w:type="dxa"/>
          </w:tcPr>
          <w:p w:rsidR="007429D0" w:rsidRPr="007429D0" w:rsidP="007429D0" w14:paraId="6BB3DD1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</w:p>
        </w:tc>
        <w:tc>
          <w:tcPr>
            <w:tcW w:w="5959" w:type="dxa"/>
          </w:tcPr>
          <w:p w:rsidR="007429D0" w:rsidRPr="007429D0" w:rsidP="007429D0" w14:paraId="6E362D9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</w:p>
        </w:tc>
      </w:tr>
      <w:tr w14:paraId="4C9CBBC4" w14:textId="77777777" w:rsidTr="009E1C6C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9640" w:type="dxa"/>
            <w:gridSpan w:val="3"/>
          </w:tcPr>
          <w:p w:rsidR="007429D0" w:rsidRPr="007429D0" w:rsidP="007429D0" w14:paraId="62D2D0A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/>
                <w:bCs/>
                <w:bdr w:val="none" w:sz="0" w:space="0" w:color="auto"/>
                <w:rtl w:val="0"/>
                <w:lang w:val="cy-GB"/>
              </w:rPr>
              <w:t>Ymddiheuriadau:</w:t>
            </w:r>
          </w:p>
        </w:tc>
      </w:tr>
      <w:tr w14:paraId="2E66C929" w14:textId="77777777" w:rsidTr="00774F96">
        <w:tblPrEx>
          <w:tblW w:w="9640" w:type="dxa"/>
          <w:jc w:val="center"/>
          <w:tblLook w:val="04A0"/>
        </w:tblPrEx>
        <w:trPr>
          <w:trHeight w:val="110"/>
          <w:jc w:val="center"/>
        </w:trPr>
        <w:tc>
          <w:tcPr>
            <w:tcW w:w="2689" w:type="dxa"/>
          </w:tcPr>
          <w:p w:rsidR="007429D0" w:rsidRPr="007429D0" w:rsidP="007429D0" w14:paraId="33DC212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Tom Crick </w:t>
            </w:r>
          </w:p>
        </w:tc>
        <w:tc>
          <w:tcPr>
            <w:tcW w:w="992" w:type="dxa"/>
          </w:tcPr>
          <w:p w:rsidR="007429D0" w:rsidRPr="007429D0" w:rsidP="007429D0" w14:paraId="1EF08B9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(TC)</w:t>
            </w:r>
          </w:p>
        </w:tc>
        <w:tc>
          <w:tcPr>
            <w:tcW w:w="5959" w:type="dxa"/>
          </w:tcPr>
          <w:p w:rsidR="007429D0" w:rsidRPr="007429D0" w:rsidP="007429D0" w14:paraId="0D270E9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 xml:space="preserve">Aelod Annibynnol </w:t>
            </w:r>
          </w:p>
        </w:tc>
      </w:tr>
      <w:tr w14:paraId="5A38B662" w14:textId="77777777" w:rsidTr="009E1C6C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429D0" w:rsidRPr="007429D0" w:rsidP="007429D0" w14:paraId="384006B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Jennifer Davies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29D0" w:rsidRPr="007429D0" w:rsidP="007429D0" w14:paraId="0B4F0FC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(JD) 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29D0" w:rsidRPr="007429D0" w:rsidP="007429D0" w14:paraId="731DD31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Cyfarwyddwr Dros Dro Iechyd y Cyhoedd </w:t>
            </w:r>
          </w:p>
        </w:tc>
      </w:tr>
      <w:tr w14:paraId="6CCA84C0" w14:textId="77777777" w:rsidTr="009E1C6C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429D0" w:rsidRPr="007429D0" w:rsidP="007429D0" w14:paraId="4CB9A5F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Andrew Jarrett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29D0" w:rsidRPr="007429D0" w:rsidP="007429D0" w14:paraId="091FEE5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(AJ)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29D0" w:rsidRPr="007429D0" w:rsidP="007429D0" w14:paraId="29062BC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Aelod Cyswllt o'r Bwrdd </w:t>
            </w:r>
          </w:p>
        </w:tc>
      </w:tr>
      <w:tr w14:paraId="5263B01A" w14:textId="77777777" w:rsidTr="009E1C6C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7429D0" w:rsidRPr="007429D0" w:rsidP="007429D0" w14:paraId="3053A59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Raj Krishnan </w:t>
            </w:r>
          </w:p>
        </w:tc>
        <w:tc>
          <w:tcPr>
            <w:tcW w:w="992" w:type="dxa"/>
          </w:tcPr>
          <w:p w:rsidR="007429D0" w:rsidRPr="007429D0" w:rsidP="007429D0" w14:paraId="1403BA9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(RK)</w:t>
            </w:r>
          </w:p>
        </w:tc>
        <w:tc>
          <w:tcPr>
            <w:tcW w:w="5959" w:type="dxa"/>
          </w:tcPr>
          <w:p w:rsidR="007429D0" w:rsidRPr="007429D0" w:rsidP="007429D0" w14:paraId="6E190F0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 xml:space="preserve">Cyfarwyddwr Meddygol Gweithredol Dros Dro </w:t>
            </w:r>
          </w:p>
        </w:tc>
      </w:tr>
      <w:tr w14:paraId="72EA0FB1" w14:textId="77777777" w:rsidTr="009E1C6C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429D0" w:rsidRPr="007429D0" w:rsidP="007429D0" w14:paraId="5567C6D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Deb Lewis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29D0" w:rsidRPr="007429D0" w:rsidP="007429D0" w14:paraId="0942EC9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(DL)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29D0" w:rsidRPr="007429D0" w:rsidP="007429D0" w14:paraId="677AF3D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7429D0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Prif Swyddog Gweithredu </w:t>
            </w:r>
          </w:p>
        </w:tc>
      </w:tr>
      <w:tr w14:paraId="2F899924" w14:textId="77777777" w:rsidTr="009E1C6C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7429D0" w:rsidRPr="007429D0" w:rsidP="007429D0" w14:paraId="1868F22A" w14:textId="40E5847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Keith Lloyd </w:t>
            </w:r>
          </w:p>
        </w:tc>
        <w:tc>
          <w:tcPr>
            <w:tcW w:w="992" w:type="dxa"/>
          </w:tcPr>
          <w:p w:rsidR="007429D0" w:rsidRPr="007429D0" w:rsidP="007429D0" w14:paraId="0D1EE84A" w14:textId="103AEE4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(KL)</w:t>
            </w:r>
          </w:p>
        </w:tc>
        <w:tc>
          <w:tcPr>
            <w:tcW w:w="5959" w:type="dxa"/>
          </w:tcPr>
          <w:p w:rsidR="007429D0" w:rsidRPr="007429D0" w:rsidP="007429D0" w14:paraId="75C206BE" w14:textId="597101E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  <w:r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 xml:space="preserve">Aelod Annibynnol </w:t>
            </w:r>
          </w:p>
        </w:tc>
      </w:tr>
    </w:tbl>
    <w:p w:rsidR="005E4736" w:rsidRPr="00587728" w:rsidP="00B11897" w14:paraId="73323C4E" w14:textId="77777777">
      <w:pPr>
        <w:bidi w:val="0"/>
        <w:ind w:left="2160" w:hanging="2160"/>
        <w:rPr>
          <w:rFonts w:ascii="Arial" w:hAnsi="Arial" w:cs="Arial"/>
          <w:b/>
          <w:u w:color="000000"/>
          <w:lang w:val="en-GB" w:eastAsia="en-GB"/>
        </w:rPr>
      </w:pPr>
    </w:p>
    <w:p w:rsidR="005E4736" w:rsidRPr="00587728" w:rsidP="00B11897" w14:paraId="69407352" w14:textId="77777777">
      <w:pPr>
        <w:bidi w:val="0"/>
        <w:ind w:left="2160" w:hanging="2160"/>
        <w:rPr>
          <w:rFonts w:ascii="Arial" w:hAnsi="Arial" w:cs="Arial"/>
          <w:b/>
          <w:u w:color="000000"/>
          <w:lang w:val="en-GB" w:eastAsia="en-GB"/>
        </w:rPr>
      </w:pPr>
    </w:p>
    <w:p w:rsidR="005E4736" w:rsidRPr="00587728" w:rsidP="00B11897" w14:paraId="6894FBB6" w14:textId="21BB3A14">
      <w:pPr>
        <w:bidi w:val="0"/>
        <w:ind w:left="2160" w:hanging="2160"/>
        <w:jc w:val="center"/>
        <w:rPr>
          <w:rFonts w:ascii="Arial" w:hAnsi="Arial" w:cs="Arial"/>
          <w:i/>
          <w:u w:color="000000"/>
          <w:lang w:val="en-GB" w:eastAsia="en-GB"/>
        </w:rPr>
      </w:pPr>
      <w:r w:rsidRPr="00587728">
        <w:rPr>
          <w:rFonts w:ascii="Arial" w:hAnsi="Arial" w:cs="Arial"/>
          <w:i/>
          <w:iCs/>
          <w:u w:color="000000"/>
          <w:rtl w:val="0"/>
          <w:lang w:val="cy-GB" w:eastAsia="en-GB"/>
        </w:rPr>
        <w:t>Dechreuodd y cyfarfod am 2pm</w:t>
      </w:r>
    </w:p>
    <w:p w:rsidR="005E4736" w:rsidRPr="00587728" w:rsidP="00A4168A" w14:paraId="368956AD" w14:textId="77777777">
      <w:pPr>
        <w:bidi w:val="0"/>
        <w:rPr>
          <w:rFonts w:ascii="Arial" w:hAnsi="Arial" w:cs="Arial"/>
          <w:b/>
          <w:u w:color="000000"/>
          <w:lang w:val="en-GB" w:eastAsia="en-GB"/>
        </w:rPr>
      </w:pPr>
    </w:p>
    <w:p w:rsidR="002917F4" w:rsidRPr="00587728" w:rsidP="00301D7D" w14:paraId="4DCEF15B" w14:textId="77777777">
      <w:pPr>
        <w:bidi w:val="0"/>
        <w:ind w:left="2880" w:hanging="2880"/>
        <w:rPr>
          <w:rFonts w:ascii="Arial" w:eastAsia="Arial Bold" w:hAnsi="Arial" w:cs="Arial"/>
          <w:color w:val="FF0000"/>
          <w:lang w:val="en-GB"/>
        </w:rPr>
      </w:pPr>
    </w:p>
    <w:tbl>
      <w:tblPr>
        <w:tblW w:w="1091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18"/>
        <w:gridCol w:w="7796"/>
        <w:gridCol w:w="1701"/>
      </w:tblGrid>
      <w:tr w14:paraId="3120E530" w14:textId="77777777" w:rsidTr="00774F96">
        <w:tblPrEx>
          <w:tblW w:w="10915" w:type="dxa"/>
          <w:tblInd w:w="-5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ayout w:type="fixed"/>
          <w:tblLook w:val="04A0"/>
        </w:tblPrEx>
        <w:trPr>
          <w:trHeight w:val="352"/>
        </w:trPr>
        <w:tc>
          <w:tcPr>
            <w:tcW w:w="1418" w:type="dxa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120B1" w:rsidRPr="00587728" w:rsidP="00521C88" w14:paraId="170E06FA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Rhif Cofnod</w:t>
            </w:r>
          </w:p>
        </w:tc>
        <w:tc>
          <w:tcPr>
            <w:tcW w:w="7796" w:type="dxa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120B1" w:rsidRPr="00587728" w:rsidP="00521C88" w14:paraId="102E7346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en-GB"/>
              </w:rPr>
            </w:pPr>
          </w:p>
        </w:tc>
        <w:tc>
          <w:tcPr>
            <w:tcW w:w="1701" w:type="dxa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120B1" w:rsidRPr="00587728" w:rsidP="00521C88" w14:paraId="6108FEB9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Gweithrediad</w:t>
            </w:r>
          </w:p>
        </w:tc>
      </w:tr>
      <w:tr w14:paraId="1D5FD596" w14:textId="77777777" w:rsidTr="00DF5ABE">
        <w:tblPrEx>
          <w:tblW w:w="10915" w:type="dxa"/>
          <w:tblInd w:w="-5" w:type="dxa"/>
          <w:tblLayout w:type="fixed"/>
          <w:tblLook w:val="04A0"/>
        </w:tblPrEx>
        <w:trPr>
          <w:trHeight w:val="352"/>
        </w:trPr>
        <w:tc>
          <w:tcPr>
            <w:tcW w:w="10915" w:type="dxa"/>
            <w:gridSpan w:val="3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86938" w:rsidRPr="00587728" w:rsidP="00586938" w14:paraId="56051E14" w14:textId="77777777">
            <w:pPr>
              <w:pStyle w:val="Body"/>
              <w:bidi w:val="0"/>
              <w:spacing w:before="120" w:after="120"/>
              <w:jc w:val="center"/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RHAN 1: </w:t>
            </w:r>
            <w:r w:rsidRPr="0058772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Materion Rhagarweiniol</w:t>
            </w:r>
          </w:p>
        </w:tc>
      </w:tr>
      <w:tr w14:paraId="5EBF9EFA" w14:textId="77777777" w:rsidTr="00774F96">
        <w:tblPrEx>
          <w:tblW w:w="10915" w:type="dxa"/>
          <w:tblInd w:w="-5" w:type="dxa"/>
          <w:tblLayout w:type="fixed"/>
          <w:tblLook w:val="04A0"/>
        </w:tblPrEx>
        <w:trPr>
          <w:trHeight w:val="362"/>
        </w:trPr>
        <w:tc>
          <w:tcPr>
            <w:tcW w:w="141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587728" w:rsidP="00B11897" w14:paraId="009199B0" w14:textId="5EC9C0B9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146/24</w:t>
            </w:r>
          </w:p>
        </w:tc>
        <w:tc>
          <w:tcPr>
            <w:tcW w:w="779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587728" w:rsidP="00521C88" w14:paraId="6CC19F45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CROESO / SYLWADAU AGORIADOL</w:t>
            </w:r>
          </w:p>
        </w:tc>
        <w:tc>
          <w:tcPr>
            <w:tcW w:w="170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587728" w:rsidP="00521C88" w14:paraId="5B080BF5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2280792C" w14:textId="77777777" w:rsidTr="00774F96">
        <w:tblPrEx>
          <w:tblW w:w="10915" w:type="dxa"/>
          <w:tblInd w:w="-5" w:type="dxa"/>
          <w:tblLayout w:type="fixed"/>
          <w:tblLook w:val="04A0"/>
        </w:tblPrEx>
        <w:trPr>
          <w:trHeight w:val="311"/>
        </w:trPr>
        <w:tc>
          <w:tcPr>
            <w:tcW w:w="141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587728" w:rsidP="00521C88" w14:paraId="7842C903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  <w:tc>
          <w:tcPr>
            <w:tcW w:w="779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01DEB" w:rsidP="005D0E41" w14:paraId="564847CF" w14:textId="77777777">
            <w:pPr>
              <w:bidi w:val="0"/>
              <w:jc w:val="both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  <w:r w:rsidRPr="008D11E3"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 xml:space="preserve">Croesawodd JW bawb i'r cyfarfod; </w:t>
            </w:r>
            <w:r w:rsidRPr="008D11E3"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>amlinellodd rôl a chyfrifoldebau’r Bwrdd ac eglurodd y rhesymeg dros gynnal cyfarfod arbennig, y tu allan i gylchred busnes arferol y Bwrdd.</w:t>
            </w:r>
          </w:p>
          <w:p w:rsidR="00201DEB" w:rsidP="005D0E41" w14:paraId="31EEC0CC" w14:textId="77777777">
            <w:pPr>
              <w:bidi w:val="0"/>
              <w:jc w:val="both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</w:p>
          <w:p w:rsidR="00DF0018" w:rsidP="005D0E41" w14:paraId="66ED8047" w14:textId="7533DBC7">
            <w:pPr>
              <w:bidi w:val="0"/>
              <w:jc w:val="both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  <w:r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 xml:space="preserve">Yna amlinellodd JW ddiben y cyfarfod, sef ystyried ail-agor Canolfan Geni Castell-nedd Port Talbot (Uned Bydwreigiaeth Annibynnol: </w:t>
            </w:r>
            <w:r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 xml:space="preserve">UBA) ac ailgyflwyno gwasanaethau geni yn y cartref, yn dilyn atal y ddau ym mis Medi 2021.  </w:t>
            </w:r>
          </w:p>
          <w:p w:rsidR="00201DEB" w:rsidP="005D0E41" w14:paraId="139AD113" w14:textId="77777777">
            <w:pPr>
              <w:bidi w:val="0"/>
              <w:jc w:val="both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</w:p>
          <w:p w:rsidR="00201DEB" w:rsidP="005D0E41" w14:paraId="1EB2D545" w14:textId="2854AC21">
            <w:pPr>
              <w:bidi w:val="0"/>
              <w:jc w:val="both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  <w:r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 xml:space="preserve">Ers hynny, roedd Uned Obstetreg Ysbyty Singleton wedi darparu'r holl wasanaethau, ar sail ganolog, gyda phwysau a straen dilynol ar staffio.  </w:t>
            </w:r>
            <w:r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 xml:space="preserve">Roedd buddsoddiad o £0.75M yn hydref 2023 wedi hwyluso'r broses o benodi bydwragedd a chynorthwywyr cymorth bydwreigiaeth ychwanegol; </w:t>
            </w:r>
            <w:r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>roedd hyn wedi ysgogi ystyriaeth i ailagor gwasanaethau yng Nghastell-nedd Port Talbot.</w:t>
            </w:r>
          </w:p>
          <w:p w:rsidR="00E90672" w:rsidP="005D0E41" w14:paraId="285789C0" w14:textId="77777777">
            <w:pPr>
              <w:bidi w:val="0"/>
              <w:jc w:val="both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</w:p>
          <w:p w:rsidR="00E90672" w:rsidRPr="008D11E3" w:rsidP="005D0E41" w14:paraId="66D324ED" w14:textId="37D1D211">
            <w:pPr>
              <w:bidi w:val="0"/>
              <w:jc w:val="both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  <w:r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>Roedd yn rhaid i'r Bwrdd benderfynu a oedd ailagor y FMU a gwasanaethau geni yn y cartref yn ddiogel ac yn gynaliadwy.</w:t>
            </w:r>
          </w:p>
          <w:p w:rsidR="00DF0018" w:rsidRPr="00A07FD1" w:rsidP="005D0E41" w14:paraId="3FF75B19" w14:textId="703CC8BA">
            <w:pPr>
              <w:bidi w:val="0"/>
              <w:jc w:val="both"/>
              <w:rPr>
                <w:rFonts w:ascii="Arial" w:eastAsia="Verdana" w:hAnsi="Arial" w:cs="Arial"/>
                <w:highlight w:val="yellow"/>
                <w:bdr w:val="none" w:sz="0" w:space="0" w:color="auto"/>
                <w:lang w:val="en-GB"/>
              </w:rPr>
            </w:pPr>
          </w:p>
        </w:tc>
        <w:tc>
          <w:tcPr>
            <w:tcW w:w="170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587728" w:rsidP="00521C88" w14:paraId="0F6EA36E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230613AD" w14:textId="77777777" w:rsidTr="00774F96">
        <w:tblPrEx>
          <w:tblW w:w="10915" w:type="dxa"/>
          <w:tblInd w:w="-5" w:type="dxa"/>
          <w:tblLayout w:type="fixed"/>
          <w:tblLook w:val="04A0"/>
        </w:tblPrEx>
        <w:trPr>
          <w:trHeight w:val="311"/>
        </w:trPr>
        <w:tc>
          <w:tcPr>
            <w:tcW w:w="141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738ED" w:rsidRPr="00587728" w:rsidP="00B738ED" w14:paraId="6FDB8812" w14:textId="62EB2343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b/>
                <w:bCs/>
                <w:rtl w:val="0"/>
                <w:lang w:val="cy-GB"/>
              </w:rPr>
              <w:t>147/24</w:t>
            </w:r>
          </w:p>
        </w:tc>
        <w:tc>
          <w:tcPr>
            <w:tcW w:w="779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738ED" w:rsidRPr="00587728" w:rsidP="00B738ED" w14:paraId="5400198B" w14:textId="62C2BB63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DATGANIAD O FUDDIANNAU</w:t>
            </w:r>
          </w:p>
        </w:tc>
        <w:tc>
          <w:tcPr>
            <w:tcW w:w="170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738ED" w:rsidRPr="00587728" w:rsidP="00B738ED" w14:paraId="22E0BED7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6CD39913" w14:textId="77777777" w:rsidTr="00774F96">
        <w:tblPrEx>
          <w:tblW w:w="10915" w:type="dxa"/>
          <w:tblInd w:w="-5" w:type="dxa"/>
          <w:tblLayout w:type="fixed"/>
          <w:tblLook w:val="04A0"/>
        </w:tblPrEx>
        <w:trPr>
          <w:trHeight w:val="311"/>
        </w:trPr>
        <w:tc>
          <w:tcPr>
            <w:tcW w:w="141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738ED" w:rsidRPr="00587728" w:rsidP="00B738ED" w14:paraId="2BCB0305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</w:p>
        </w:tc>
        <w:tc>
          <w:tcPr>
            <w:tcW w:w="779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738ED" w:rsidRPr="00587728" w:rsidP="00B738ED" w14:paraId="263FAF15" w14:textId="10CFACE0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8D11E3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Nid oedd unrhyw ddatganiadau o fuddiant y tu allan i'r rhai a ddatganwyd eisoes ar y Gofrestr Datganiadau o Ddiddordeb.</w:t>
            </w:r>
          </w:p>
        </w:tc>
        <w:tc>
          <w:tcPr>
            <w:tcW w:w="170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738ED" w:rsidRPr="00587728" w:rsidP="00B738ED" w14:paraId="742C916B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0699137B" w14:textId="77777777" w:rsidTr="00DA6657">
        <w:tblPrEx>
          <w:tblW w:w="10915" w:type="dxa"/>
          <w:tblInd w:w="-5" w:type="dxa"/>
          <w:tblLayout w:type="fixed"/>
          <w:tblLook w:val="04A0"/>
        </w:tblPrEx>
        <w:trPr>
          <w:trHeight w:val="311"/>
        </w:trPr>
        <w:tc>
          <w:tcPr>
            <w:tcW w:w="10915" w:type="dxa"/>
            <w:gridSpan w:val="3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5043" w:rsidRPr="00587728" w:rsidP="0033232F" w14:paraId="35B54807" w14:textId="5562E40C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 xml:space="preserve">RHAN 2: </w:t>
            </w:r>
            <w:r w:rsidRPr="00587728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>LLYWODRAETHU, RISG A RHEOLAETHAU MEWNOL</w:t>
            </w:r>
          </w:p>
        </w:tc>
      </w:tr>
      <w:tr w14:paraId="713A3F01" w14:textId="77777777" w:rsidTr="00774F96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41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F0969" w:rsidRPr="00587728" w:rsidP="006F0969" w14:paraId="077CDAEF" w14:textId="764BE718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  <w:r>
              <w:rPr>
                <w:rFonts w:ascii="Arial" w:hAnsi="Arial" w:cs="Arial"/>
                <w:b/>
                <w:bCs/>
                <w:rtl w:val="0"/>
                <w:lang w:val="cy-GB"/>
              </w:rPr>
              <w:t>148/24</w:t>
            </w:r>
          </w:p>
        </w:tc>
        <w:tc>
          <w:tcPr>
            <w:tcW w:w="779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F0969" w:rsidRPr="00587728" w:rsidP="006F0969" w14:paraId="5BE7BB52" w14:textId="634E9B7D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AIL-AGOR CANOLFAN GENI CASTELL-NEDD PORT TALBOT</w:t>
            </w:r>
            <w:r>
              <w:rPr>
                <w:rFonts w:ascii="Arial" w:hAnsi="Arial" w:cs="Arial"/>
                <w:b w:val="0"/>
                <w:color w:val="auto"/>
                <w:sz w:val="24"/>
                <w:szCs w:val="24"/>
                <w:rtl w:val="0"/>
                <w:lang w:val="cy-GB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F0969" w:rsidRPr="00587728" w:rsidP="006F0969" w14:paraId="640A10FA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5C4B970D" w14:textId="77777777" w:rsidTr="00774F96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41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F0969" w:rsidRPr="00587728" w:rsidP="006F0969" w14:paraId="628FF0B0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</w:p>
        </w:tc>
        <w:tc>
          <w:tcPr>
            <w:tcW w:w="779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E38B5" w:rsidP="00233839" w14:paraId="77DCAC06" w14:textId="301DB8E3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 w:rsidRPr="00FF5787"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Estynnodd JW groeso cynnes i KG a SP a gwahoddodd KG i gyflwyno'r achos i'r Bwrdd.  </w:t>
            </w:r>
            <w:r w:rsidRPr="00FF5787"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Dywedodd KG fod y papur o flaen y Bwrdd yn trafod y cefndir i atal gwasanaethau ym mis Medi 2021; </w:t>
            </w:r>
            <w:r w:rsidRPr="00FF5787"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roedd yn cynnwys data ar lefelau staffio a chyfraddau salwch, ynghyd â data ar y galw am wasanaethau ac yn nodi goblygiadau cyfyngu ar y dewisiadau geni sydd ar gael.  </w:t>
            </w:r>
            <w:r w:rsidRPr="00FF5787"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Ymhelaethodd KG ar y manteision sy'n gysylltiedig â UBAau a genedigaethau cartref; </w:t>
            </w:r>
            <w:r w:rsidRPr="00FF5787"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cadarnhaodd y byddai gwelliannau mewn cyfraddau salwch yn galluogi ail-agor gwasanaethau yng Nghastell-nedd Port Talbot heb effeithio'n andwyol ar Uned Obstetreg Singleton.  </w:t>
            </w:r>
            <w:r w:rsidRPr="00FF5787"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Cyfeiriodd KG at y data a ddarparwyd yn y papur i gefnogi hyn, gan bwysleisio y byddai staff cymunedol ond yn cefnogi Uned Obstetreg Singleton, pe byddent yn cael eu galw ymlaen o dan y polisi uwchgyfeirio neu gyfnodau o barhad busnes. </w:t>
            </w:r>
            <w:r w:rsidRPr="00FF5787"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>Roedd hyn yn cyd-fynd â'r cytundeb sydd ar waith mewn gwasanaethau mamolaeth eraill.</w:t>
            </w:r>
          </w:p>
          <w:p w:rsidR="005E38B5" w:rsidP="00233839" w14:paraId="2E7D7C3D" w14:textId="6442F146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Aeth KG ymlaen i ddisgrifio effaith cau'r Uned Mamolaeth yn Ysbyty Tywysoges Cymru am 12 wythnos; </w:t>
            </w: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>byddai agor yr Uned Rheoli Troseddwyr yn lleihau'r effaith ar wasanaeth Singleton. Yna crynhodd KG y broses Adolygu Gateway a ddilynwyd i asesu materion diogelwch.</w:t>
            </w:r>
          </w:p>
          <w:p w:rsidR="005E38B5" w:rsidP="00233839" w14:paraId="3D32839B" w14:textId="6183598D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>Diolchodd JW i KG am ei chyflwyniad manwl a gwahoddodd sylwadau/materion.</w:t>
            </w:r>
          </w:p>
          <w:p w:rsidR="00E90672" w:rsidP="00233839" w14:paraId="758C1341" w14:textId="3D86094A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>Mewn trafodaeth eang, croesawodd aelodau’r Bwrdd y posibilrwydd o ailagor y gwasanaethau, gan geisio sicrwydd ar y canlynol:</w:t>
            </w:r>
          </w:p>
          <w:p w:rsidR="00E675E5" w:rsidP="00774F96" w14:paraId="15E474E7" w14:textId="1468B9B1">
            <w:pPr>
              <w:pStyle w:val="Body"/>
              <w:numPr>
                <w:ilvl w:val="0"/>
                <w:numId w:val="53"/>
              </w:numPr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>Cynaliadwyedd y cynllun arfaethedig, gan gydnabod pwysigrwydd dewis ac opsiynau geni ymyrraeth isel, tra bod angen sicrhau’r lefelau staffio cywir (AM, NZ)</w:t>
            </w:r>
          </w:p>
          <w:p w:rsidR="00E675E5" w:rsidP="00774F96" w14:paraId="402FDF97" w14:textId="14E3D264">
            <w:pPr>
              <w:pStyle w:val="Body"/>
              <w:numPr>
                <w:ilvl w:val="0"/>
                <w:numId w:val="53"/>
              </w:numPr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Rheoli lefelau absenoldeb oherwydd salwch, er mwyn atal staff bydwreigiaeth cymunedol rhag gorfod llenwi sifftiau yn Uned Obstetreg Singleton neu atal yr UBA/gwasanaethau geni yn y cartref ymhellach. </w:t>
            </w: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>Roedd yn rhaid i reolaeth effeithiol gynnwys y defnydd gorau posibl o’r Rhaglen Gloywi Bydwreigiaeth a mentrau recriwtio eraill (A-LF, SS, JC, PP)</w:t>
            </w:r>
          </w:p>
          <w:p w:rsidR="00E675E5" w:rsidP="00774F96" w14:paraId="4E3303AB" w14:textId="75DB7E92">
            <w:pPr>
              <w:pStyle w:val="Body"/>
              <w:numPr>
                <w:ilvl w:val="0"/>
                <w:numId w:val="53"/>
              </w:numPr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Rheoli cau gwasanaeth Tywysoges Cymru dros dro, o ystyried yr effaith ar lefelau gweithgarwch, gofynion staffio ac adnoddau; </w:t>
            </w: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>byddai cyfathrebu effeithiol â Chwm Taf Morgannwg (CTM) yn bwysig, yn enwedig ynghylch unrhyw orwario posibl (RO, PP, NM, Seland Newydd)</w:t>
            </w:r>
          </w:p>
          <w:p w:rsidR="00B6279D" w:rsidP="00774F96" w14:paraId="5C269899" w14:textId="7315272C">
            <w:pPr>
              <w:pStyle w:val="Body"/>
              <w:numPr>
                <w:ilvl w:val="0"/>
                <w:numId w:val="53"/>
              </w:numPr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Cynnal morâl staff cadarnhaol, o ystyried yr amseroedd heriol yr oeddent wedi gweithio drwyddynt dros y tair blynedd diwethaf; </w:t>
            </w: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>dylai hyn gynnwys mynediad at hyfforddiant, i fodloni fframweithiau cymhwysedd (AM, NM, JD)</w:t>
            </w:r>
          </w:p>
          <w:p w:rsidR="00B6279D" w:rsidP="00774F96" w14:paraId="2E455460" w14:textId="517DEE1A">
            <w:pPr>
              <w:pStyle w:val="Body"/>
              <w:numPr>
                <w:ilvl w:val="0"/>
                <w:numId w:val="53"/>
              </w:numPr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>Cyfathrebu corfforaethol effeithiol a rhagweithiol, i godi ymwybyddiaeth o'r ailagor (RO)</w:t>
            </w:r>
          </w:p>
          <w:p w:rsidR="00B6279D" w:rsidP="00774F96" w14:paraId="64989917" w14:textId="0A386961">
            <w:pPr>
              <w:pStyle w:val="Body"/>
              <w:numPr>
                <w:ilvl w:val="0"/>
                <w:numId w:val="53"/>
              </w:numPr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>Casglu data amserol a chynhwysfawr i ddarparu gwybodaeth amser real ar effaith ailagor, o’r nifer sy’n defnyddio’r gwasanaeth bydwreigiaeth cymunedol a’r llwyth gwaith yn Uned Obstetreg Singleton (JC)</w:t>
            </w:r>
          </w:p>
          <w:p w:rsidR="00795717" w:rsidP="00233839" w14:paraId="141157F6" w14:textId="535090D9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>Mewn ymateb, rhoddodd KG grynodeb o’r dull ‘profi’r dyfodol’ o gynllunio’r gweithlu, gan gynnwys recriwtio rhyngwladol, ymgyrch ragweithiol i annog bydwragedd i ddychwelyd i’r proffesiwn, gweithio’n agos gyda Phrifysgol Abertawe, Addysg a Gwella Iechyd Cymru (AaGIC) a chyda Byrddau Iechyd sy’n gydweithwyr.</w:t>
            </w:r>
          </w:p>
          <w:p w:rsidR="00795717" w:rsidP="00233839" w14:paraId="3D8FBB86" w14:textId="63A0BC79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Gan droi at gau gwasanaeth Tywysoges Cymru, amlinellodd KG y paratoadau, lefel yr ymgysylltu â chydweithwyr CTM ar reoli llif cleifion a sefydlu mecanwaith SITREP dyddiol. </w:t>
            </w: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>Byddai staff o Dywysoges Cymru yn ychwanegu at y cyflenwad staffio Obstetreg.</w:t>
            </w:r>
          </w:p>
          <w:p w:rsidR="00795717" w:rsidP="00233839" w14:paraId="32BE2139" w14:textId="4D2E4711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Eglurodd KG yr holl gamau sydd ar waith i reoli lefelau absenoldeb oherwydd salwch, gan roi sicrwydd i'r Bwrdd y byddai staff bydwreigiaeth cymunedol yn cefnogi gwasanaeth Singleton dim ond ar adegau o bwysau cynyddol a pharhad busnes. </w:t>
            </w: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Roedd hyn yn gyson ag arfer mewn Byrddau Iechyd eraill. </w:t>
            </w: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Cyfeiriodd KG hefyd at Rwydwaith Mamolaeth a Newyddenedigol Cymru Gyfan; </w:t>
            </w: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roedd hyn yn ffynhonnell cymorth colegol a chytundeb ‘cydgymorth’ wedi’i gymhwyso. </w:t>
            </w: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Rhoddodd grynodeb o'r defnydd o offeryn asesu staffio Birth Rate Plus; </w:t>
            </w: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>defnyddiodd pob gwasanaeth mamolaeth yng Nghymru hyn fel ffordd o gyfrifo niferoedd staffio, gan gydnabod bod 46% o'r llwyth gwaith wedi'i gynllunio, gyda 54% yn anrhagweladwy.</w:t>
            </w:r>
          </w:p>
          <w:p w:rsidR="00D27A73" w:rsidP="00233839" w14:paraId="408F46DD" w14:textId="7B26D0D8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>Amlinellodd KG y modelu a wnaed i liniaru yn erbyn atal unrhyw wasanaethau yn y dyfodol.</w:t>
            </w:r>
          </w:p>
          <w:p w:rsidR="00D27A73" w:rsidP="00233839" w14:paraId="554839F8" w14:textId="0F11E0CF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Roedd KG yn falch o ddweud wrth y Bwrdd fod staff bydwreigiaeth cymunedol wrth eu bodd â'r posibilrwydd y byddai'r Uned FMU a gwasanaethau geni yn y cartref yn ailagor; </w:t>
            </w: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>roedden nhw'n edrych ymlaen at gynnig dewis o leoliad geni unwaith eto.</w:t>
            </w:r>
          </w:p>
          <w:p w:rsidR="00D27A73" w:rsidP="00233839" w14:paraId="1A871133" w14:textId="0498B65E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>Yna gofynnodd JW i SJ, yn rhinwedd ei swydd fel arweinydd proffesiynol swyddogaeth y gweithlu, i roi ei barn broffesiynol i'r Bwrdd ar ailagor yr FMU a gwasanaethau geni yn y cartref, o safbwynt staffio diogel o ystyried y newidiadau mewn lefelau absenoldeb salwch.</w:t>
            </w:r>
          </w:p>
          <w:p w:rsidR="00D27A73" w:rsidP="00233839" w14:paraId="00B6E64E" w14:textId="2E937243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Amlinellodd SJ y gwaith sylweddol a wnaed ar reoli cyfraddau absenoldeb oherwydd salwch, gan ganolbwyntio ar ‘fannau problemus’ ac ymgymryd â phlymio dwfn cyfatebol. </w:t>
            </w: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Roedd y partneriaid busnes AD, gan weithio gyda thimau arweinyddiaeth, yn darparu cymorth i reolwyr gwasanaeth ar draws pob agwedd ar recriwtio, hyfforddi a datblygu. </w:t>
            </w: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Roedd ffocws allweddol ar forâl staff a byddai ailagor gwasanaethau yn ddi-os yn rhoi hwb pellach i hyn. </w:t>
            </w: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>Gan gydnabod bod gwaith i'w wneud o hyd gyda rheolwyr, ond o ystyried y gwelliannau mewn lefelau absenoldeb salwch, dywedodd SJ wrth y Bwrdd fod yr ailagor yn cael ei reoli o safbwynt staffio diogel.</w:t>
            </w:r>
          </w:p>
          <w:p w:rsidR="00D27A73" w:rsidP="00233839" w14:paraId="3B666BEB" w14:textId="17F07248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Diolchodd JW i holl aelodau'r Bwrdd am eu cwestiynau a diolchodd i NM am gysylltu â chydweithwyr Cyngor CNPT; </w:t>
            </w: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croesawodd y Bwrdd gefnogaeth y Cyngor i ailagor gwasanaeth. </w:t>
            </w: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>Yna gwahoddodd RE i wneud sylwadau.</w:t>
            </w:r>
          </w:p>
          <w:p w:rsidR="00833139" w:rsidP="00233839" w14:paraId="3BA6287E" w14:textId="5AB43594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Talodd RE deyrnged i bawb a oedd wedi gweithio'n ddiflino i gyrraedd y pwynt hwn; </w:t>
            </w: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>rhoddodd sicrwydd i'r Bwrdd y byddai'r Weithrediaeth yn canolbwyntio ar ddarparu gwasanaethau diogel o ansawdd uchel ar draws yr ystod o ddewisiadau geni a gynigir i boblogaeth Bae Abertawe ac y byddai'n monitro effaith yr ailagor yn agos.</w:t>
            </w:r>
          </w:p>
          <w:p w:rsidR="005E2188" w:rsidRPr="00D30F43" w:rsidP="00233839" w14:paraId="2BFABF55" w14:textId="347B2DF4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  <w:r w:rsidRPr="00D30F43">
              <w:rPr>
                <w:rFonts w:ascii="Arial" w:hAnsi="Arial" w:cs="Arial"/>
                <w:b/>
                <w:bCs/>
                <w:sz w:val="24"/>
                <w:szCs w:val="24"/>
                <w:rtl w:val="0"/>
                <w:lang w:val="cy-GB"/>
              </w:rPr>
              <w:t xml:space="preserve">GWEITHREDIAD: </w:t>
            </w:r>
            <w:r w:rsidRPr="00D30F43">
              <w:rPr>
                <w:rFonts w:ascii="Arial" w:hAnsi="Arial" w:cs="Arial"/>
                <w:b/>
                <w:bCs/>
                <w:sz w:val="24"/>
                <w:szCs w:val="24"/>
                <w:rtl w:val="0"/>
                <w:lang w:val="cy-GB"/>
              </w:rPr>
              <w:t>RE</w:t>
            </w:r>
          </w:p>
          <w:p w:rsidR="00833139" w:rsidP="00233839" w14:paraId="2656AA40" w14:textId="1FA78C44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>Cytunodd RT y byddai ei dîm yn goruchwylio'r cyfathrebu corfforaethol</w:t>
            </w:r>
          </w:p>
          <w:p w:rsidR="00D917A9" w:rsidRPr="00D30F43" w:rsidP="00233839" w14:paraId="55CDB4FD" w14:textId="790727C2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  <w:r w:rsidRPr="00D30F43">
              <w:rPr>
                <w:rFonts w:ascii="Arial" w:hAnsi="Arial" w:cs="Arial"/>
                <w:b/>
                <w:bCs/>
                <w:sz w:val="24"/>
                <w:szCs w:val="24"/>
                <w:rtl w:val="0"/>
                <w:lang w:val="cy-GB"/>
              </w:rPr>
              <w:t xml:space="preserve">GWEITHREDIAD: </w:t>
            </w:r>
            <w:r w:rsidRPr="00D30F43">
              <w:rPr>
                <w:rFonts w:ascii="Arial" w:hAnsi="Arial" w:cs="Arial"/>
                <w:b/>
                <w:bCs/>
                <w:sz w:val="24"/>
                <w:szCs w:val="24"/>
                <w:rtl w:val="0"/>
                <w:lang w:val="cy-GB"/>
              </w:rPr>
              <w:t xml:space="preserve">RT </w:t>
            </w:r>
          </w:p>
          <w:p w:rsidR="009A28C6" w:rsidP="00233839" w14:paraId="34FA4907" w14:textId="77777777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</w:p>
          <w:p w:rsidR="00E675E5" w:rsidP="00233839" w14:paraId="3A0E44DC" w14:textId="4B01A4C5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Yn olaf, gofynnodd JW i MP, AGIC, a oedd yn bresennol fel sylwedydd i'r cyfarfod, a oedd yn dymuno gwneud sylw. </w:t>
            </w: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Diolchodd MP i'r Bwrdd am y cyfle i fod yn bresennol; </w:t>
            </w: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>nid oedd ganddo unrhyw bwyntiau penodol i’w gwneud.</w:t>
            </w:r>
          </w:p>
          <w:p w:rsidR="005E2188" w:rsidP="00233839" w14:paraId="79EE745F" w14:textId="4399193C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</w:p>
          <w:p w:rsidR="00D7122C" w:rsidRPr="00FF5787" w:rsidP="00D7122C" w14:paraId="2E44A35D" w14:textId="4589DFE8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 w:rsidRPr="00FF5787"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Y Bwrdd: </w:t>
            </w:r>
          </w:p>
          <w:p w:rsidR="00801433" w:rsidRPr="00FF5787" w:rsidP="00D7122C" w14:paraId="572DE806" w14:textId="012DB269">
            <w:pPr>
              <w:pStyle w:val="Body"/>
              <w:numPr>
                <w:ilvl w:val="0"/>
                <w:numId w:val="51"/>
              </w:numPr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>Wedi cael</w:t>
            </w:r>
            <w:r>
              <w:rPr>
                <w:rFonts w:ascii="Arial" w:hAnsi="Arial" w:cs="Arial"/>
                <w:b/>
                <w:bCs/>
                <w:sz w:val="24"/>
                <w:szCs w:val="24"/>
                <w:rtl w:val="0"/>
                <w:lang w:val="cy-GB"/>
              </w:rPr>
              <w:t xml:space="preserve"> sicrwydd o</w:t>
            </w:r>
            <w:r>
              <w:rPr>
                <w:rFonts w:ascii="Arial" w:hAnsi="Arial" w:cs="Arial"/>
                <w:bCs/>
                <w:sz w:val="24"/>
                <w:szCs w:val="24"/>
                <w:rtl w:val="0"/>
                <w:lang w:val="cy-GB"/>
              </w:rPr>
              <w:t xml:space="preserve"> gynnwys y papur, y pyrth diogelwch a amlinellwyd ar gyfer ailsefydlu llwybrau cymunedol a’r trafodaethau yn y cyfarfod.</w:t>
            </w:r>
          </w:p>
          <w:p w:rsidR="00801433" w:rsidRPr="00FF5787" w:rsidP="00D7122C" w14:paraId="42AC5F52" w14:textId="51221127">
            <w:pPr>
              <w:pStyle w:val="Body"/>
              <w:numPr>
                <w:ilvl w:val="0"/>
                <w:numId w:val="51"/>
              </w:numPr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 w:rsidRPr="00FF5787">
              <w:rPr>
                <w:rFonts w:ascii="Arial" w:hAnsi="Arial" w:cs="Arial"/>
                <w:b/>
                <w:bCs/>
                <w:sz w:val="24"/>
                <w:szCs w:val="24"/>
                <w:rtl w:val="0"/>
                <w:lang w:val="cy-GB"/>
              </w:rPr>
              <w:t xml:space="preserve">Cytuno </w:t>
            </w:r>
            <w:r w:rsidRPr="00FF5787">
              <w:rPr>
                <w:rFonts w:ascii="Arial" w:hAnsi="Arial" w:cs="Arial"/>
                <w:b w:val="0"/>
                <w:bCs/>
                <w:sz w:val="24"/>
                <w:szCs w:val="24"/>
                <w:rtl w:val="0"/>
                <w:lang w:val="cy-GB"/>
              </w:rPr>
              <w:t xml:space="preserve">ar yr amserlen ailsefydlu ar gyfer Canolfan Geni Castell-nedd Port Talbot (Uned Unigol a Arweinir gan Fydwragedd): </w:t>
            </w:r>
            <w:r w:rsidRPr="00FF5787">
              <w:rPr>
                <w:rFonts w:ascii="Arial" w:hAnsi="Arial" w:cs="Arial"/>
                <w:b w:val="0"/>
                <w:bCs/>
                <w:sz w:val="24"/>
                <w:szCs w:val="24"/>
                <w:rtl w:val="0"/>
                <w:lang w:val="cy-GB"/>
              </w:rPr>
              <w:t xml:space="preserve">Dydd Llun 16 Medi 2024. </w:t>
            </w:r>
          </w:p>
          <w:p w:rsidR="00F20C34" w:rsidRPr="00FF5787" w:rsidP="00D7122C" w14:paraId="48E98848" w14:textId="22F8E90D">
            <w:pPr>
              <w:pStyle w:val="Body"/>
              <w:numPr>
                <w:ilvl w:val="0"/>
                <w:numId w:val="51"/>
              </w:numPr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 w:rsidRPr="00FF5787">
              <w:rPr>
                <w:rFonts w:ascii="Arial" w:hAnsi="Arial" w:cs="Arial"/>
                <w:b/>
                <w:bCs/>
                <w:sz w:val="24"/>
                <w:szCs w:val="24"/>
                <w:rtl w:val="0"/>
                <w:lang w:val="cy-GB"/>
              </w:rPr>
              <w:t xml:space="preserve">Cytuno </w:t>
            </w:r>
            <w:r w:rsidRPr="00FF5787">
              <w:rPr>
                <w:rFonts w:ascii="Arial" w:hAnsi="Arial" w:cs="Arial"/>
                <w:b w:val="0"/>
                <w:bCs/>
                <w:sz w:val="24"/>
                <w:szCs w:val="24"/>
                <w:rtl w:val="0"/>
                <w:lang w:val="cy-GB"/>
              </w:rPr>
              <w:t xml:space="preserve">ar yr amserlen adfer ar gyfer Gwasanaethau geni gartref: </w:t>
            </w:r>
            <w:r w:rsidRPr="00FF5787">
              <w:rPr>
                <w:rFonts w:ascii="Arial" w:hAnsi="Arial" w:cs="Arial"/>
                <w:b w:val="0"/>
                <w:bCs/>
                <w:sz w:val="24"/>
                <w:szCs w:val="24"/>
                <w:rtl w:val="0"/>
                <w:lang w:val="cy-GB"/>
              </w:rPr>
              <w:t>Dydd Llun 21 Hydref 2024.</w:t>
            </w:r>
          </w:p>
          <w:p w:rsidR="0053407B" w:rsidRPr="00FF5787" w:rsidP="00D7122C" w14:paraId="5156418E" w14:textId="546F632F">
            <w:pPr>
              <w:pStyle w:val="Body"/>
              <w:numPr>
                <w:ilvl w:val="0"/>
                <w:numId w:val="51"/>
              </w:numPr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 w:rsidRPr="00FF5787">
              <w:rPr>
                <w:rFonts w:ascii="Arial" w:hAnsi="Arial" w:cs="Arial"/>
                <w:b/>
                <w:bCs/>
                <w:sz w:val="24"/>
                <w:szCs w:val="24"/>
                <w:rtl w:val="0"/>
                <w:lang w:val="cy-GB"/>
              </w:rPr>
              <w:t>Cytunwyd</w:t>
            </w:r>
            <w:r w:rsidRPr="00FF5787">
              <w:rPr>
                <w:rFonts w:ascii="Arial" w:hAnsi="Arial" w:cs="Arial"/>
                <w:b w:val="0"/>
                <w:bCs/>
                <w:sz w:val="24"/>
                <w:szCs w:val="24"/>
                <w:rtl w:val="0"/>
                <w:lang w:val="cy-GB"/>
              </w:rPr>
              <w:t xml:space="preserve"> y byddai'r Pwyllgor Gweithlu a Datblygu Sefydliadol yn goruchwylio lefelau staffio a salwch, ar ran y Bwrdd. </w:t>
            </w:r>
          </w:p>
          <w:p w:rsidR="00DA49C1" w:rsidRPr="00FF5787" w:rsidP="00D7122C" w14:paraId="4A084B8E" w14:textId="5EF950E8">
            <w:pPr>
              <w:pStyle w:val="Body"/>
              <w:numPr>
                <w:ilvl w:val="0"/>
                <w:numId w:val="51"/>
              </w:numPr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 w:rsidRPr="00FF5787">
              <w:rPr>
                <w:rFonts w:ascii="Arial" w:hAnsi="Arial" w:cs="Arial"/>
                <w:b/>
                <w:bCs/>
                <w:sz w:val="24"/>
                <w:szCs w:val="24"/>
                <w:rtl w:val="0"/>
                <w:lang w:val="cy-GB"/>
              </w:rPr>
              <w:t>Cytunwyd</w:t>
            </w:r>
            <w:r w:rsidRPr="00FF5787">
              <w:rPr>
                <w:rFonts w:ascii="Arial" w:hAnsi="Arial" w:cs="Arial"/>
                <w:b w:val="0"/>
                <w:bCs/>
                <w:sz w:val="24"/>
                <w:szCs w:val="24"/>
                <w:rtl w:val="0"/>
                <w:lang w:val="cy-GB"/>
              </w:rPr>
              <w:t xml:space="preserve"> y byddai'r Pwyllgor Ansawdd a Diogelwch yn goruchwylio ansawdd a diogelwch cyffredinol, ar ran y Bwrdd </w:t>
            </w:r>
          </w:p>
          <w:p w:rsidR="00AE77E4" w:rsidRPr="00FF5787" w:rsidP="00955F3D" w14:paraId="5115CEB4" w14:textId="2EF15902">
            <w:pPr>
              <w:pStyle w:val="Body"/>
              <w:numPr>
                <w:ilvl w:val="0"/>
                <w:numId w:val="51"/>
              </w:numPr>
              <w:bidi w:val="0"/>
              <w:spacing w:before="120" w:after="120"/>
              <w:jc w:val="both"/>
              <w:rPr>
                <w:rFonts w:ascii="Arial" w:hAnsi="Arial" w:cs="Arial"/>
                <w:bCs/>
                <w:sz w:val="24"/>
                <w:szCs w:val="24"/>
                <w:lang w:val="en-GB"/>
              </w:rPr>
            </w:pPr>
            <w:r w:rsidRPr="00FF5787">
              <w:rPr>
                <w:rFonts w:ascii="Arial" w:hAnsi="Arial" w:cs="Arial"/>
                <w:b/>
                <w:bCs/>
                <w:sz w:val="24"/>
                <w:szCs w:val="24"/>
                <w:rtl w:val="0"/>
                <w:lang w:val="cy-GB"/>
              </w:rPr>
              <w:t>Cytunwyd</w:t>
            </w:r>
            <w:r w:rsidRPr="00FF5787">
              <w:rPr>
                <w:rFonts w:ascii="Arial" w:hAnsi="Arial" w:cs="Arial"/>
                <w:b w:val="0"/>
                <w:bCs/>
                <w:sz w:val="24"/>
                <w:szCs w:val="24"/>
                <w:rtl w:val="0"/>
                <w:lang w:val="cy-GB"/>
              </w:rPr>
              <w:t xml:space="preserve"> y byddai'r Pwyllgor Digidol, Data, Ymchwil ac Arloesi newydd yn goruchwylio'r gofynion cipio data ar ran y Bwrdd.</w:t>
            </w:r>
          </w:p>
        </w:tc>
        <w:tc>
          <w:tcPr>
            <w:tcW w:w="170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32A3" w:rsidP="005632A3" w14:paraId="526F3B61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098E37DB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134C5683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0E81DC2C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3902D4BE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1FBA7DBD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6B1C5D2D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4B78C917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42DB81CF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46073BD3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6D4D87AE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0D2354D4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23E13614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31287012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408EF735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0A9DB7F3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16642899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1F3FF40E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6FB1C423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4D7D2A78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1F0E654D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6973E7F9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2965C4C0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049403BF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39849588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1A5B1631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47A3C4DE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36E533DA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15F234FC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52EEF797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0FEDAAA6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589A7885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773B33D2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733396C7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448F728C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44B45636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49FD6B0D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3814A4F3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7930F245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412DBA5E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28107FB2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397E3264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311EB860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0308C365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6A792E0F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13EF0842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62E8271B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1B5ADF52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1BDFF4ED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6E7CF203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7B4F524D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2317D908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0F09927A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5AEB2111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52E2D531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68859EF4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6CF8B259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5586151E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11F3D4BF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136F7B93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546F6568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3A9CE657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063C29BD" w14:textId="77777777">
            <w:pPr>
              <w:bidi w:val="0"/>
              <w:spacing w:before="12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P="005632A3" w14:paraId="6046B6C6" w14:textId="77777777">
            <w:pPr>
              <w:bidi w:val="0"/>
              <w:spacing w:before="300" w:after="120"/>
              <w:rPr>
                <w:rFonts w:ascii="Arial" w:hAnsi="Arial" w:cs="Arial"/>
                <w:b/>
                <w:bCs/>
                <w:lang w:val="en-GB"/>
              </w:rPr>
            </w:pPr>
          </w:p>
          <w:p w:rsidR="005632A3" w:rsidRPr="00774F96" w:rsidP="00774F96" w14:paraId="324F821A" w14:textId="1459E460">
            <w:pPr>
              <w:bidi w:val="0"/>
              <w:spacing w:before="300" w:after="120"/>
              <w:rPr>
                <w:rFonts w:ascii="Arial" w:hAnsi="Arial" w:cs="Arial"/>
                <w:b/>
                <w:lang w:val="en-GB"/>
              </w:rPr>
            </w:pPr>
            <w:r w:rsidRPr="00774F96">
              <w:rPr>
                <w:rFonts w:ascii="Arial" w:hAnsi="Arial" w:cs="Arial"/>
                <w:b/>
                <w:bCs/>
                <w:rtl w:val="0"/>
                <w:lang w:val="cy-GB"/>
              </w:rPr>
              <w:t>RE/Swyddog Gweithredu</w:t>
            </w:r>
          </w:p>
          <w:p w:rsidR="005E4E38" w:rsidP="005632A3" w14:paraId="3CFDE191" w14:textId="77777777">
            <w:pPr>
              <w:bidi w:val="0"/>
              <w:spacing w:after="120"/>
              <w:jc w:val="center"/>
              <w:rPr>
                <w:rFonts w:ascii="Arial" w:hAnsi="Arial" w:cs="Arial"/>
                <w:b/>
                <w:bCs/>
                <w:lang w:val="en-GB"/>
              </w:rPr>
            </w:pPr>
          </w:p>
          <w:p w:rsidR="00D30F43" w:rsidP="00774F96" w14:paraId="7833A0FA" w14:textId="77777777">
            <w:pPr>
              <w:bidi w:val="0"/>
              <w:spacing w:after="120"/>
              <w:jc w:val="center"/>
              <w:rPr>
                <w:rFonts w:ascii="Arial" w:hAnsi="Arial" w:cs="Arial"/>
                <w:b/>
                <w:bCs/>
                <w:lang w:val="en-GB"/>
              </w:rPr>
            </w:pPr>
          </w:p>
          <w:p w:rsidR="00BC1682" w:rsidP="00774F96" w14:paraId="535ECA0E" w14:textId="77777777">
            <w:pPr>
              <w:bidi w:val="0"/>
              <w:spacing w:after="120"/>
              <w:jc w:val="center"/>
              <w:rPr>
                <w:rFonts w:ascii="Arial" w:hAnsi="Arial" w:cs="Arial"/>
                <w:b/>
                <w:bCs/>
                <w:lang w:val="en-GB"/>
              </w:rPr>
            </w:pPr>
          </w:p>
          <w:p w:rsidR="00BC1682" w:rsidP="00BC1682" w14:paraId="0BC4C63A" w14:textId="77777777">
            <w:pPr>
              <w:bidi w:val="0"/>
              <w:rPr>
                <w:rFonts w:ascii="Arial" w:hAnsi="Arial" w:cs="Arial"/>
                <w:b/>
                <w:bCs/>
                <w:lang w:val="en-GB"/>
              </w:rPr>
            </w:pPr>
          </w:p>
          <w:p w:rsidR="00833139" w:rsidRPr="005632A3" w:rsidP="00BC1682" w14:paraId="5A612815" w14:textId="7C52B3B3">
            <w:pPr>
              <w:bidi w:val="0"/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 w:rsidRPr="00774F96">
              <w:rPr>
                <w:rFonts w:ascii="Arial" w:hAnsi="Arial" w:cs="Arial"/>
                <w:b/>
                <w:bCs/>
                <w:rtl w:val="0"/>
                <w:lang w:val="cy-GB"/>
              </w:rPr>
              <w:t>RT</w:t>
            </w:r>
          </w:p>
        </w:tc>
      </w:tr>
      <w:tr w14:paraId="21D0E589" w14:textId="77777777" w:rsidTr="00586938">
        <w:tblPrEx>
          <w:tblW w:w="10915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0915" w:type="dxa"/>
            <w:gridSpan w:val="3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A6657" w:rsidRPr="00587728" w:rsidP="00DA6657" w14:paraId="2A232861" w14:textId="521B36B4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  <w:color w:val="FFFFFF" w:themeColor="background1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 xml:space="preserve">RHAN 3: </w:t>
            </w:r>
            <w:r w:rsidRPr="00587728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>UNRHYW FUSNES ARALL</w:t>
            </w:r>
          </w:p>
        </w:tc>
      </w:tr>
      <w:tr w14:paraId="2C7B04B9" w14:textId="77777777" w:rsidTr="00774F96">
        <w:tblPrEx>
          <w:tblW w:w="10915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41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66027981" w14:textId="1D580EE0">
            <w:pPr>
              <w:pStyle w:val="BodyA"/>
              <w:bidi w:val="0"/>
              <w:rPr>
                <w:rFonts w:hAnsi="Arial" w:cs="Arial"/>
                <w:b/>
                <w:color w:val="auto"/>
                <w:lang w:val="en-GB"/>
              </w:rPr>
            </w:pPr>
            <w:r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149/24</w:t>
            </w:r>
          </w:p>
        </w:tc>
        <w:tc>
          <w:tcPr>
            <w:tcW w:w="7796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07FC47AC" w14:textId="46040EB4">
            <w:pPr>
              <w:pStyle w:val="BodyA"/>
              <w:bidi w:val="0"/>
              <w:rPr>
                <w:rFonts w:hAnsi="Arial" w:cs="Arial"/>
                <w:b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UNRHYW FUSNES ARALL</w:t>
            </w:r>
          </w:p>
        </w:tc>
        <w:tc>
          <w:tcPr>
            <w:tcW w:w="170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745643FC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5DE63A7D" w14:textId="77777777" w:rsidTr="00774F96">
        <w:tblPrEx>
          <w:tblW w:w="10915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41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0670EF86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</w:p>
        </w:tc>
        <w:tc>
          <w:tcPr>
            <w:tcW w:w="7796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0B7B1F" w:rsidRPr="00B738ED" w:rsidP="00B738ED" w14:paraId="172D5F2B" w14:textId="4CABCD82">
            <w:pPr>
              <w:bidi w:val="0"/>
              <w:rPr>
                <w:rFonts w:ascii="Arial" w:hAnsi="Arial" w:cs="Arial"/>
                <w:lang w:val="en-GB"/>
              </w:rPr>
            </w:pPr>
            <w:r w:rsidRPr="00587728">
              <w:rPr>
                <w:rFonts w:ascii="Arial" w:hAnsi="Arial" w:cs="Arial"/>
                <w:rtl w:val="0"/>
                <w:lang w:val="cy-GB"/>
              </w:rPr>
              <w:t xml:space="preserve">Nid oedd unrhyw fusnes arall. </w:t>
            </w:r>
          </w:p>
        </w:tc>
        <w:tc>
          <w:tcPr>
            <w:tcW w:w="170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42A8B9A1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36691842" w14:textId="77777777" w:rsidTr="00774F96">
        <w:tblPrEx>
          <w:tblW w:w="10915" w:type="dxa"/>
          <w:tblInd w:w="-5" w:type="dxa"/>
          <w:tblLayout w:type="fixed"/>
          <w:tblLook w:val="04A0"/>
        </w:tblPrEx>
        <w:trPr>
          <w:trHeight w:val="523"/>
        </w:trPr>
        <w:tc>
          <w:tcPr>
            <w:tcW w:w="141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645EC7EB" w14:textId="671FE76A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  <w:r>
              <w:rPr>
                <w:rFonts w:ascii="Arial" w:hAnsi="Arial" w:cs="Arial"/>
                <w:b/>
                <w:bCs/>
                <w:rtl w:val="0"/>
                <w:lang w:val="cy-GB"/>
              </w:rPr>
              <w:t>150/24</w:t>
            </w:r>
          </w:p>
        </w:tc>
        <w:tc>
          <w:tcPr>
            <w:tcW w:w="7796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312578" w:rsidP="00DA6657" w14:paraId="718F4E71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rtl w:val="0"/>
                <w:lang w:val="cy-GB"/>
              </w:rPr>
              <w:t>DYDDIAD Y CYFARFOD NESAF</w:t>
            </w:r>
          </w:p>
          <w:p w:rsidR="001B0885" w:rsidRPr="001B0885" w:rsidP="00DD46DF" w14:paraId="23285B8A" w14:textId="65605119">
            <w:pPr>
              <w:bidi w:val="0"/>
              <w:spacing w:before="120" w:after="120"/>
              <w:rPr>
                <w:rFonts w:ascii="Arial" w:hAnsi="Arial" w:cs="Arial"/>
                <w:bCs/>
                <w:lang w:val="en-GB"/>
              </w:rPr>
            </w:pPr>
            <w:r>
              <w:rPr>
                <w:rFonts w:ascii="Arial" w:hAnsi="Arial" w:cs="Arial"/>
                <w:bCs/>
                <w:rtl w:val="0"/>
                <w:lang w:val="cy-GB"/>
              </w:rPr>
              <w:t>Roedd hyn wedi'i amserlennu ar gyfer dydd Mercher, 25 Medi 2024.</w:t>
            </w:r>
          </w:p>
        </w:tc>
        <w:tc>
          <w:tcPr>
            <w:tcW w:w="1701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5E4C7674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</w:tbl>
    <w:p w:rsidR="00FE5E56" w:rsidRPr="00B858B4" w14:paraId="648CA0FD" w14:textId="77777777">
      <w:pPr>
        <w:pStyle w:val="BodyA"/>
        <w:bidi w:val="0"/>
        <w:spacing w:before="0" w:after="0"/>
        <w:rPr>
          <w:rFonts w:hAnsi="Arial" w:cs="Arial"/>
          <w:color w:val="auto"/>
          <w:lang w:val="en-GB"/>
        </w:rPr>
      </w:pPr>
    </w:p>
    <w:p w:rsidR="000B7B1F" w:rsidRPr="00B858B4" w:rsidP="000B7B1F" w14:paraId="0208E7E0" w14:textId="77777777">
      <w:pPr>
        <w:pStyle w:val="BodyA"/>
        <w:bidi w:val="0"/>
        <w:spacing w:before="0" w:after="0"/>
        <w:jc w:val="center"/>
        <w:rPr>
          <w:rFonts w:hAnsi="Arial" w:cs="Arial"/>
          <w:i/>
          <w:color w:val="auto"/>
          <w:lang w:val="en-GB"/>
        </w:rPr>
      </w:pPr>
      <w:r w:rsidRPr="00B858B4">
        <w:rPr>
          <w:rFonts w:hAnsi="Arial" w:cs="Arial"/>
          <w:i/>
          <w:iCs/>
          <w:color w:val="auto"/>
          <w:rtl w:val="0"/>
          <w:lang w:val="cy-GB"/>
        </w:rPr>
        <w:t>Daeth y cyfarfod i ben am 2.41pm</w:t>
      </w:r>
    </w:p>
    <w:sectPr w:rsidSect="00AB55FC">
      <w:headerReference w:type="even" r:id="rId8"/>
      <w:headerReference w:type="default" r:id="rId9"/>
      <w:footerReference w:type="default" r:id="rId10"/>
      <w:headerReference w:type="first" r:id="rId11"/>
      <w:pgSz w:w="12240" w:h="15840"/>
      <w:pgMar w:top="978" w:right="900" w:bottom="270" w:left="990" w:header="850" w:footer="567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20B0704020202020204"/>
    <w:charset w:val="00"/>
    <w:family w:val="roman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sdt>
    <w:sdtPr>
      <w:id w:val="1504011134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:rsidR="00105468" w14:paraId="56452E58" w14:textId="51BA6EA5">
            <w:pPr>
              <w:pStyle w:val="Footer"/>
              <w:bidi w:val="0"/>
              <w:jc w:val="right"/>
            </w:pPr>
            <w:r w:rsidRPr="00767E3E">
              <w:rPr>
                <w:noProof/>
                <w:lang w:val="en-GB"/>
              </w:rPr>
              <w:drawing>
                <wp:anchor distT="0" distB="0" distL="114300" distR="114300" simplePos="0" relativeHeight="251661312" behindDoc="1" locked="0" layoutInCell="1" allowOverlap="1">
                  <wp:simplePos x="0" y="0"/>
                  <wp:positionH relativeFrom="margin">
                    <wp:posOffset>0</wp:posOffset>
                  </wp:positionH>
                  <wp:positionV relativeFrom="paragraph">
                    <wp:posOffset>93832</wp:posOffset>
                  </wp:positionV>
                  <wp:extent cx="1933575" cy="590550"/>
                  <wp:effectExtent l="0" t="0" r="9525" b="0"/>
                  <wp:wrapTight wrapText="bothSides">
                    <wp:wrapPolygon>
                      <wp:start x="0" y="0"/>
                      <wp:lineTo x="0" y="20903"/>
                      <wp:lineTo x="21494" y="20903"/>
                      <wp:lineTo x="21494" y="0"/>
                      <wp:lineTo x="0" y="0"/>
                    </wp:wrapPolygon>
                  </wp:wrapTight>
                  <wp:docPr id="5" name="Picture 5" descr="C:\Users\ge120276\AppData\Local\Microsoft\Windows\INetCache\Content.Outlook\2PB7IN9H\OBW_FULL COLOUR - RGB (002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4916932" name="Picture 1" descr="C:\Users\ge120276\AppData\Local\Microsoft\Windows\INetCache\Content.Outlook\2PB7IN9H\OBW_FULL COLOUR - RGB (002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xmlns:r="http://schemas.openxmlformats.org/officeDocument/2006/relationships" r:embed="rId1" cstate="print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335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tl w:val="0"/>
                <w:lang w:val="cy-GB"/>
              </w:rPr>
              <w:t xml:space="preserve">Tudalen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2570F7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rPr>
                <w:rtl w:val="0"/>
                <w:lang w:val="cy-GB"/>
              </w:rPr>
              <w:t xml:space="preserve"> o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2570F7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4A776B" w:rsidRPr="004612A3" w:rsidP="004612A3" w14:paraId="01322015" w14:textId="65448478">
    <w:pPr>
      <w:pStyle w:val="Footer"/>
      <w:bidi w:val="0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4A776B" w14:paraId="0C4F5331" w14:textId="77777777">
    <w:pPr>
      <w:pStyle w:val="Header"/>
      <w:bidi w:val="0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90844" o:spid="_x0000_s2049" type="#_x0000_t136" style="width:625.4pt;height:104.2pt;margin-top:0;margin-left:0;mso-position-horizontal:center;mso-position-horizontal-relative:margin;mso-position-vertical:center;mso-position-vertical-relative:margin;position:absolute;rotation:315;z-index:-251656192" o:allowincell="f" fillcolor="#aeaaaa" stroked="f">
          <v:fill opacity="0.5"/>
          <v:textpath style="font-family:'Times New Roman';font-size:1pt" string="UNCONFIRMED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4A776B" w:rsidP="00F018AE" w14:paraId="12E11BD9" w14:textId="77777777">
    <w:pPr>
      <w:pStyle w:val="Header"/>
      <w:bidi w:val="0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90845" o:spid="_x0000_s2050" type="#_x0000_t136" style="width:625.4pt;height:104.2pt;margin-top:0;margin-left:0;mso-position-horizontal:center;mso-position-horizontal-relative:margin;mso-position-vertical:center;mso-position-vertical-relative:margin;position:absolute;rotation:315;z-index:-251654144" o:allowincell="f" fillcolor="#aeaaaa" stroked="f">
          <v:fill opacity="0.5"/>
          <v:textpath style="font-family:'Times New Roman';font-size:1pt" string="UNCONFIRMED"/>
          <w10:wrap anchorx="margin" anchory="margin"/>
        </v:shape>
      </w:pict>
    </w:r>
    <w:r>
      <w:rPr>
        <w:noProof/>
        <w:lang w:val="en-GB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2241550</wp:posOffset>
          </wp:positionH>
          <wp:positionV relativeFrom="paragraph">
            <wp:posOffset>-444500</wp:posOffset>
          </wp:positionV>
          <wp:extent cx="3295650" cy="793750"/>
          <wp:effectExtent l="0" t="0" r="0" b="6350"/>
          <wp:wrapTight wrapText="bothSides">
            <wp:wrapPolygon>
              <wp:start x="0" y="0"/>
              <wp:lineTo x="0" y="21254"/>
              <wp:lineTo x="21475" y="21254"/>
              <wp:lineTo x="21475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16844878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 cstate="print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295650" cy="793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A776B" w:rsidRPr="00682A9B" w:rsidP="00682A9B" w14:paraId="60F6068F" w14:textId="77777777">
    <w:pPr>
      <w:pStyle w:val="Header"/>
      <w:bidi w:val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4A776B" w14:paraId="1A4366A9" w14:textId="77777777">
    <w:pPr>
      <w:pStyle w:val="Header"/>
      <w:bidi w:val="0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90843" o:spid="_x0000_s2051" type="#_x0000_t136" style="width:625.4pt;height:104.2pt;margin-top:0;margin-left:0;mso-position-horizontal:center;mso-position-horizontal-relative:margin;mso-position-vertical:center;mso-position-vertical-relative:margin;position:absolute;rotation:315;z-index:-251657216" o:allowincell="f" fillcolor="#aeaaaa" stroked="f">
          <v:fill opacity="0.5"/>
          <v:textpath style="font-family:'Times New Roman';font-size:1pt" string="UNCONFIRMED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10A1C3D"/>
    <w:multiLevelType w:val="multilevel"/>
    <w:tmpl w:val="E7900136"/>
    <w:styleLink w:val="ImportedStyle2"/>
    <w:lvl w:ilvl="0">
      <w:start w:val="1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">
    <w:nsid w:val="029A6DA3"/>
    <w:multiLevelType w:val="multilevel"/>
    <w:tmpl w:val="A0E034D0"/>
    <w:styleLink w:val="ImportedStyle12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">
    <w:nsid w:val="04F0238B"/>
    <w:multiLevelType w:val="multilevel"/>
    <w:tmpl w:val="8AC06580"/>
    <w:styleLink w:val="ImportedStyle8"/>
    <w:lvl w:ilvl="0">
      <w:start w:val="1"/>
      <w:numFmt w:val="bullet"/>
      <w:lvlText w:val="−"/>
      <w:lvlJc w:val="left"/>
      <w:pPr>
        <w:tabs>
          <w:tab w:val="num" w:pos="731"/>
        </w:tabs>
        <w:ind w:left="7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1"/>
        </w:tabs>
        <w:ind w:left="21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1"/>
        </w:tabs>
        <w:ind w:left="28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1"/>
        </w:tabs>
        <w:ind w:left="43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1"/>
        </w:tabs>
        <w:ind w:left="50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1"/>
        </w:tabs>
        <w:ind w:left="64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">
    <w:nsid w:val="07DB12ED"/>
    <w:multiLevelType w:val="multilevel"/>
    <w:tmpl w:val="96747B74"/>
    <w:styleLink w:val="ImportedStyle17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">
    <w:nsid w:val="09B353EE"/>
    <w:multiLevelType w:val="multilevel"/>
    <w:tmpl w:val="5782ADE6"/>
    <w:styleLink w:val="List0"/>
    <w:lvl w:ilvl="0">
      <w:start w:val="0"/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5">
    <w:nsid w:val="110106F0"/>
    <w:multiLevelType w:val="hybridMultilevel"/>
    <w:tmpl w:val="96F6F5D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2602471"/>
    <w:multiLevelType w:val="multilevel"/>
    <w:tmpl w:val="82BA7EE4"/>
    <w:styleLink w:val="ImportedStyle4"/>
    <w:lvl w:ilvl="0">
      <w:start w:val="1"/>
      <w:numFmt w:val="bullet"/>
      <w:lvlText w:val=""/>
      <w:lvlJc w:val="left"/>
      <w:pPr>
        <w:tabs>
          <w:tab w:val="num" w:pos="730"/>
        </w:tabs>
        <w:ind w:left="730" w:hanging="360"/>
      </w:pPr>
      <w:rPr>
        <w:rFonts w:ascii="Symbol" w:hAnsi="Symbol" w:hint="default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7">
    <w:nsid w:val="19D70E8E"/>
    <w:multiLevelType w:val="hybridMultilevel"/>
    <w:tmpl w:val="4446A7B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D101C9D"/>
    <w:multiLevelType w:val="hybridMultilevel"/>
    <w:tmpl w:val="C95EB666"/>
    <w:lvl w:ilvl="0">
      <w:start w:val="1"/>
      <w:numFmt w:val="bullet"/>
      <w:lvlText w:val=""/>
      <w:lvlJc w:val="left"/>
      <w:pPr>
        <w:ind w:left="801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52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24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6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8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40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2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4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561" w:hanging="360"/>
      </w:pPr>
      <w:rPr>
        <w:rFonts w:ascii="Wingdings" w:hAnsi="Wingdings" w:hint="default"/>
      </w:rPr>
    </w:lvl>
  </w:abstractNum>
  <w:abstractNum w:abstractNumId="9">
    <w:nsid w:val="213948F1"/>
    <w:multiLevelType w:val="hybridMultilevel"/>
    <w:tmpl w:val="3182D34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2861A98"/>
    <w:multiLevelType w:val="multilevel"/>
    <w:tmpl w:val="E466B48A"/>
    <w:styleLink w:val="ImportedStyle6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1">
    <w:nsid w:val="22AC69C6"/>
    <w:multiLevelType w:val="hybridMultilevel"/>
    <w:tmpl w:val="16B45F7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5850E2B"/>
    <w:multiLevelType w:val="hybridMultilevel"/>
    <w:tmpl w:val="5CA826D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8200F8"/>
    <w:multiLevelType w:val="hybridMultilevel"/>
    <w:tmpl w:val="AC828BA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8333A1"/>
    <w:multiLevelType w:val="multilevel"/>
    <w:tmpl w:val="E6EA5EAA"/>
    <w:styleLink w:val="List41"/>
    <w:lvl w:ilvl="0">
      <w:start w:val="1"/>
      <w:numFmt w:val="bullet"/>
      <w:lvlText w:val="−"/>
      <w:lvlJc w:val="left"/>
      <w:pPr>
        <w:tabs>
          <w:tab w:val="num" w:pos="759"/>
        </w:tabs>
        <w:ind w:left="759" w:hanging="425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15">
    <w:nsid w:val="291A180A"/>
    <w:multiLevelType w:val="multilevel"/>
    <w:tmpl w:val="D2F6CB74"/>
    <w:styleLink w:val="List1"/>
    <w:lvl w:ilvl="0">
      <w:start w:val="1"/>
      <w:numFmt w:val="bullet"/>
      <w:lvlText w:val="o"/>
      <w:lvlJc w:val="left"/>
      <w:pPr>
        <w:tabs>
          <w:tab w:val="num" w:pos="1043"/>
        </w:tabs>
        <w:ind w:left="1043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6">
    <w:nsid w:val="2A106324"/>
    <w:multiLevelType w:val="hybridMultilevel"/>
    <w:tmpl w:val="32962B42"/>
    <w:lvl w:ilvl="0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7">
    <w:nsid w:val="3156754D"/>
    <w:multiLevelType w:val="multilevel"/>
    <w:tmpl w:val="CC706732"/>
    <w:styleLink w:val="List31"/>
    <w:lvl w:ilvl="0">
      <w:start w:val="0"/>
      <w:numFmt w:val="bullet"/>
      <w:lvlText w:val="−"/>
      <w:lvlJc w:val="left"/>
      <w:pPr>
        <w:tabs>
          <w:tab w:val="num" w:pos="480"/>
        </w:tabs>
        <w:ind w:left="480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8">
    <w:nsid w:val="331C7AEC"/>
    <w:multiLevelType w:val="multilevel"/>
    <w:tmpl w:val="0D9437EA"/>
    <w:styleLink w:val="ImportedStyle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9">
    <w:nsid w:val="34C64825"/>
    <w:multiLevelType w:val="multilevel"/>
    <w:tmpl w:val="C8D2BD9E"/>
    <w:styleLink w:val="ImportedStyle23"/>
    <w:lvl w:ilvl="0">
      <w:start w:val="0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0">
    <w:nsid w:val="36F80301"/>
    <w:multiLevelType w:val="multilevel"/>
    <w:tmpl w:val="B2C0FCC6"/>
    <w:styleLink w:val="List21"/>
    <w:lvl w:ilvl="0">
      <w:start w:val="5"/>
      <w:numFmt w:val="bullet"/>
      <w:lvlText w:val="−"/>
      <w:lvlJc w:val="left"/>
      <w:pPr>
        <w:tabs>
          <w:tab w:val="num" w:pos="720"/>
        </w:tabs>
        <w:ind w:left="720" w:hanging="38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1">
    <w:nsid w:val="374D4768"/>
    <w:multiLevelType w:val="hybridMultilevel"/>
    <w:tmpl w:val="3832668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A197DEF"/>
    <w:multiLevelType w:val="multilevel"/>
    <w:tmpl w:val="2C447178"/>
    <w:styleLink w:val="List10"/>
    <w:lvl w:ilvl="0">
      <w:start w:val="0"/>
      <w:numFmt w:val="bullet"/>
      <w:lvlText w:val="−"/>
      <w:lvlJc w:val="left"/>
      <w:pPr>
        <w:tabs>
          <w:tab w:val="num" w:pos="618"/>
        </w:tabs>
        <w:ind w:left="618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3">
    <w:nsid w:val="3B531073"/>
    <w:multiLevelType w:val="multilevel"/>
    <w:tmpl w:val="7850F9F2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4">
    <w:nsid w:val="3BB01A3E"/>
    <w:multiLevelType w:val="hybridMultilevel"/>
    <w:tmpl w:val="CF44F3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C4C7A16"/>
    <w:multiLevelType w:val="multilevel"/>
    <w:tmpl w:val="CA7C9BA0"/>
    <w:styleLink w:val="List7"/>
    <w:lvl w:ilvl="0">
      <w:start w:val="3"/>
      <w:numFmt w:val="bullet"/>
      <w:lvlText w:val="−"/>
      <w:lvlJc w:val="left"/>
      <w:pPr>
        <w:tabs>
          <w:tab w:val="num" w:pos="475"/>
        </w:tabs>
        <w:ind w:left="475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6">
    <w:nsid w:val="409C618C"/>
    <w:multiLevelType w:val="multilevel"/>
    <w:tmpl w:val="EA7E96F2"/>
    <w:styleLink w:val="List9"/>
    <w:lvl w:ilvl="0">
      <w:start w:val="1"/>
      <w:numFmt w:val="bullet"/>
      <w:lvlText w:val="−"/>
      <w:lvlJc w:val="left"/>
      <w:pPr>
        <w:tabs>
          <w:tab w:val="num" w:pos="1043"/>
        </w:tabs>
        <w:ind w:left="1043" w:hanging="56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7">
    <w:nsid w:val="416B6E88"/>
    <w:multiLevelType w:val="hybridMultilevel"/>
    <w:tmpl w:val="2BB2A24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2184F2D"/>
    <w:multiLevelType w:val="multilevel"/>
    <w:tmpl w:val="917006DA"/>
    <w:styleLink w:val="ImportedStyle11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9">
    <w:nsid w:val="427B3879"/>
    <w:multiLevelType w:val="hybridMultilevel"/>
    <w:tmpl w:val="56E893B0"/>
    <w:lvl w:ilvl="0">
      <w:start w:val="1"/>
      <w:numFmt w:val="bullet"/>
      <w:lvlText w:val=""/>
      <w:lvlJc w:val="left"/>
      <w:pPr>
        <w:ind w:left="801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52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24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6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8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40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2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4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561" w:hanging="360"/>
      </w:pPr>
      <w:rPr>
        <w:rFonts w:ascii="Wingdings" w:hAnsi="Wingdings" w:hint="default"/>
      </w:rPr>
    </w:lvl>
  </w:abstractNum>
  <w:abstractNum w:abstractNumId="30">
    <w:nsid w:val="44CE6378"/>
    <w:multiLevelType w:val="multilevel"/>
    <w:tmpl w:val="A190C344"/>
    <w:styleLink w:val="List51"/>
    <w:lvl w:ilvl="0">
      <w:start w:val="0"/>
      <w:numFmt w:val="bullet"/>
      <w:lvlText w:val="-"/>
      <w:lvlJc w:val="left"/>
      <w:pPr>
        <w:tabs>
          <w:tab w:val="num" w:pos="333"/>
        </w:tabs>
        <w:ind w:left="333" w:hanging="283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1">
    <w:nsid w:val="477775BE"/>
    <w:multiLevelType w:val="hybridMultilevel"/>
    <w:tmpl w:val="2BCA406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4AAC603E"/>
    <w:multiLevelType w:val="multilevel"/>
    <w:tmpl w:val="0A0A9E36"/>
    <w:styleLink w:val="List11"/>
    <w:lvl w:ilvl="0">
      <w:start w:val="0"/>
      <w:numFmt w:val="bullet"/>
      <w:lvlText w:val="−"/>
      <w:lvlJc w:val="left"/>
      <w:pPr>
        <w:tabs>
          <w:tab w:val="num" w:pos="618"/>
        </w:tabs>
        <w:ind w:left="618" w:hanging="42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680"/>
        </w:tabs>
        <w:ind w:left="4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840"/>
        </w:tabs>
        <w:ind w:left="6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3">
    <w:nsid w:val="4B2E6154"/>
    <w:multiLevelType w:val="hybridMultilevel"/>
    <w:tmpl w:val="24E251B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4C744A83"/>
    <w:multiLevelType w:val="hybridMultilevel"/>
    <w:tmpl w:val="FCE81B6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4CF0652A"/>
    <w:multiLevelType w:val="multilevel"/>
    <w:tmpl w:val="7DB40AB0"/>
    <w:styleLink w:val="List8"/>
    <w:lvl w:ilvl="0">
      <w:start w:val="0"/>
      <w:numFmt w:val="bullet"/>
      <w:lvlText w:val="−"/>
      <w:lvlJc w:val="left"/>
      <w:pPr>
        <w:tabs>
          <w:tab w:val="num" w:pos="476"/>
        </w:tabs>
        <w:ind w:left="476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6">
    <w:nsid w:val="4ED15F85"/>
    <w:multiLevelType w:val="multilevel"/>
    <w:tmpl w:val="5824F9DE"/>
    <w:styleLink w:val="List12"/>
    <w:lvl w:ilvl="0">
      <w:start w:val="0"/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7">
    <w:nsid w:val="4F99677F"/>
    <w:multiLevelType w:val="multilevel"/>
    <w:tmpl w:val="A4C21D48"/>
    <w:styleLink w:val="ImportedStyle21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8">
    <w:nsid w:val="51347EA5"/>
    <w:multiLevelType w:val="multilevel"/>
    <w:tmpl w:val="87AC6E5A"/>
    <w:styleLink w:val="List6"/>
    <w:lvl w:ilvl="0">
      <w:start w:val="0"/>
      <w:numFmt w:val="bullet"/>
      <w:lvlText w:val="−"/>
      <w:lvlJc w:val="left"/>
      <w:pPr>
        <w:tabs>
          <w:tab w:val="num" w:pos="480"/>
        </w:tabs>
        <w:ind w:left="480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9">
    <w:nsid w:val="54D40A37"/>
    <w:multiLevelType w:val="multilevel"/>
    <w:tmpl w:val="FE827BDA"/>
    <w:styleLink w:val="ImportedStyle3"/>
    <w:lvl w:ilvl="0">
      <w:start w:val="2"/>
      <w:numFmt w:val="bullet"/>
      <w:lvlText w:val="−"/>
      <w:lvlJc w:val="left"/>
      <w:pPr>
        <w:tabs>
          <w:tab w:val="num" w:pos="800"/>
        </w:tabs>
        <w:ind w:left="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40"/>
        </w:tabs>
        <w:ind w:left="2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60"/>
        </w:tabs>
        <w:ind w:left="2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400"/>
        </w:tabs>
        <w:ind w:left="4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120"/>
        </w:tabs>
        <w:ind w:left="5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60"/>
        </w:tabs>
        <w:ind w:left="65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0">
    <w:nsid w:val="57BD34B2"/>
    <w:multiLevelType w:val="multilevel"/>
    <w:tmpl w:val="8534BB8A"/>
    <w:styleLink w:val="ImportedStyle10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1">
    <w:nsid w:val="583E0BC9"/>
    <w:multiLevelType w:val="multilevel"/>
    <w:tmpl w:val="90DE0F90"/>
    <w:styleLink w:val="ImportedStyle27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2">
    <w:nsid w:val="66BE454F"/>
    <w:multiLevelType w:val="hybridMultilevel"/>
    <w:tmpl w:val="665C6A0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6A021430"/>
    <w:multiLevelType w:val="multilevel"/>
    <w:tmpl w:val="0F72D0CC"/>
    <w:styleLink w:val="ImportedStyle16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4">
    <w:nsid w:val="6DBA5463"/>
    <w:multiLevelType w:val="multilevel"/>
    <w:tmpl w:val="469E66D4"/>
    <w:styleLink w:val="ImportedStyle2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5">
    <w:nsid w:val="76DB7684"/>
    <w:multiLevelType w:val="hybridMultilevel"/>
    <w:tmpl w:val="CBB20CAA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7431088"/>
    <w:multiLevelType w:val="multilevel"/>
    <w:tmpl w:val="E690A14C"/>
    <w:styleLink w:val="ImportedStyle19"/>
    <w:lvl w:ilvl="0">
      <w:start w:val="1"/>
      <w:numFmt w:val="bullet"/>
      <w:lvlText w:val="−"/>
      <w:lvlJc w:val="left"/>
      <w:pPr>
        <w:tabs>
          <w:tab w:val="num" w:pos="770"/>
        </w:tabs>
        <w:ind w:left="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7">
    <w:nsid w:val="77F70C2E"/>
    <w:multiLevelType w:val="multilevel"/>
    <w:tmpl w:val="FC806280"/>
    <w:styleLink w:val="ImportedStyle1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8">
    <w:nsid w:val="78EE0B98"/>
    <w:multiLevelType w:val="multilevel"/>
    <w:tmpl w:val="05A00DB2"/>
    <w:styleLink w:val="ImportedStyle1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9">
    <w:nsid w:val="79340316"/>
    <w:multiLevelType w:val="multilevel"/>
    <w:tmpl w:val="01383FD8"/>
    <w:styleLink w:val="ImportedStyle14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50">
    <w:nsid w:val="7994701E"/>
    <w:multiLevelType w:val="hybridMultilevel"/>
    <w:tmpl w:val="F7CCFDD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79CC4E70"/>
    <w:multiLevelType w:val="multilevel"/>
    <w:tmpl w:val="E848AE2E"/>
    <w:styleLink w:val="ImportedStyle160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52">
    <w:nsid w:val="7E665AF5"/>
    <w:multiLevelType w:val="hybridMultilevel"/>
    <w:tmpl w:val="5F74662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7"/>
  </w:num>
  <w:num w:numId="2">
    <w:abstractNumId w:val="0"/>
  </w:num>
  <w:num w:numId="3">
    <w:abstractNumId w:val="39"/>
  </w:num>
  <w:num w:numId="4">
    <w:abstractNumId w:val="6"/>
  </w:num>
  <w:num w:numId="5">
    <w:abstractNumId w:val="18"/>
  </w:num>
  <w:num w:numId="6">
    <w:abstractNumId w:val="10"/>
  </w:num>
  <w:num w:numId="7">
    <w:abstractNumId w:val="4"/>
  </w:num>
  <w:num w:numId="8">
    <w:abstractNumId w:val="15"/>
  </w:num>
  <w:num w:numId="9">
    <w:abstractNumId w:val="20"/>
  </w:num>
  <w:num w:numId="10">
    <w:abstractNumId w:val="2"/>
  </w:num>
  <w:num w:numId="11">
    <w:abstractNumId w:val="17"/>
  </w:num>
  <w:num w:numId="12">
    <w:abstractNumId w:val="40"/>
  </w:num>
  <w:num w:numId="13">
    <w:abstractNumId w:val="28"/>
  </w:num>
  <w:num w:numId="14">
    <w:abstractNumId w:val="1"/>
  </w:num>
  <w:num w:numId="15">
    <w:abstractNumId w:val="23"/>
  </w:num>
  <w:num w:numId="16">
    <w:abstractNumId w:val="49"/>
  </w:num>
  <w:num w:numId="17">
    <w:abstractNumId w:val="48"/>
  </w:num>
  <w:num w:numId="18">
    <w:abstractNumId w:val="51"/>
  </w:num>
  <w:num w:numId="19">
    <w:abstractNumId w:val="14"/>
  </w:num>
  <w:num w:numId="20">
    <w:abstractNumId w:val="3"/>
  </w:num>
  <w:num w:numId="21">
    <w:abstractNumId w:val="46"/>
  </w:num>
  <w:num w:numId="22">
    <w:abstractNumId w:val="30"/>
  </w:num>
  <w:num w:numId="23">
    <w:abstractNumId w:val="37"/>
  </w:num>
  <w:num w:numId="24">
    <w:abstractNumId w:val="38"/>
  </w:num>
  <w:num w:numId="25">
    <w:abstractNumId w:val="25"/>
  </w:num>
  <w:num w:numId="26">
    <w:abstractNumId w:val="19"/>
  </w:num>
  <w:num w:numId="27">
    <w:abstractNumId w:val="35"/>
  </w:num>
  <w:num w:numId="28">
    <w:abstractNumId w:val="26"/>
  </w:num>
  <w:num w:numId="29">
    <w:abstractNumId w:val="22"/>
  </w:num>
  <w:num w:numId="30">
    <w:abstractNumId w:val="44"/>
  </w:num>
  <w:num w:numId="31">
    <w:abstractNumId w:val="32"/>
  </w:num>
  <w:num w:numId="32">
    <w:abstractNumId w:val="41"/>
  </w:num>
  <w:num w:numId="33">
    <w:abstractNumId w:val="36"/>
  </w:num>
  <w:num w:numId="34">
    <w:abstractNumId w:val="43"/>
  </w:num>
  <w:num w:numId="35">
    <w:abstractNumId w:val="11"/>
  </w:num>
  <w:num w:numId="36">
    <w:abstractNumId w:val="5"/>
  </w:num>
  <w:num w:numId="37">
    <w:abstractNumId w:val="31"/>
  </w:num>
  <w:num w:numId="38">
    <w:abstractNumId w:val="52"/>
  </w:num>
  <w:num w:numId="39">
    <w:abstractNumId w:val="33"/>
  </w:num>
  <w:num w:numId="40">
    <w:abstractNumId w:val="34"/>
  </w:num>
  <w:num w:numId="41">
    <w:abstractNumId w:val="7"/>
  </w:num>
  <w:num w:numId="42">
    <w:abstractNumId w:val="13"/>
  </w:num>
  <w:num w:numId="43">
    <w:abstractNumId w:val="42"/>
  </w:num>
  <w:num w:numId="44">
    <w:abstractNumId w:val="16"/>
  </w:num>
  <w:num w:numId="45">
    <w:abstractNumId w:val="24"/>
  </w:num>
  <w:num w:numId="46">
    <w:abstractNumId w:val="29"/>
  </w:num>
  <w:num w:numId="47">
    <w:abstractNumId w:val="9"/>
  </w:num>
  <w:num w:numId="48">
    <w:abstractNumId w:val="8"/>
  </w:num>
  <w:num w:numId="49">
    <w:abstractNumId w:val="21"/>
  </w:num>
  <w:num w:numId="50">
    <w:abstractNumId w:val="12"/>
  </w:num>
  <w:num w:numId="51">
    <w:abstractNumId w:val="50"/>
  </w:num>
  <w:num w:numId="52">
    <w:abstractNumId w:val="27"/>
  </w:num>
  <w:num w:numId="53">
    <w:abstractNumId w:val="45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E56"/>
    <w:rsid w:val="00001B24"/>
    <w:rsid w:val="00003241"/>
    <w:rsid w:val="00005AA3"/>
    <w:rsid w:val="00005B11"/>
    <w:rsid w:val="00006649"/>
    <w:rsid w:val="000112F4"/>
    <w:rsid w:val="00011B4A"/>
    <w:rsid w:val="0001228B"/>
    <w:rsid w:val="00016F67"/>
    <w:rsid w:val="00020B2F"/>
    <w:rsid w:val="000230FD"/>
    <w:rsid w:val="00023229"/>
    <w:rsid w:val="00024339"/>
    <w:rsid w:val="00025930"/>
    <w:rsid w:val="00025AE4"/>
    <w:rsid w:val="00025EAC"/>
    <w:rsid w:val="00026992"/>
    <w:rsid w:val="00026A33"/>
    <w:rsid w:val="00027E9D"/>
    <w:rsid w:val="000303B2"/>
    <w:rsid w:val="000315D3"/>
    <w:rsid w:val="00032FFE"/>
    <w:rsid w:val="00035F01"/>
    <w:rsid w:val="00035F1E"/>
    <w:rsid w:val="00036489"/>
    <w:rsid w:val="00036F8E"/>
    <w:rsid w:val="0003788C"/>
    <w:rsid w:val="000379D3"/>
    <w:rsid w:val="00037EAA"/>
    <w:rsid w:val="00040503"/>
    <w:rsid w:val="00040B9D"/>
    <w:rsid w:val="00041473"/>
    <w:rsid w:val="00042161"/>
    <w:rsid w:val="00042F48"/>
    <w:rsid w:val="00043CBF"/>
    <w:rsid w:val="000440C4"/>
    <w:rsid w:val="000443D7"/>
    <w:rsid w:val="000510CA"/>
    <w:rsid w:val="0005431C"/>
    <w:rsid w:val="0005647D"/>
    <w:rsid w:val="0005774E"/>
    <w:rsid w:val="0006121F"/>
    <w:rsid w:val="0006354A"/>
    <w:rsid w:val="00064CE8"/>
    <w:rsid w:val="0006551D"/>
    <w:rsid w:val="00067AF9"/>
    <w:rsid w:val="000703BD"/>
    <w:rsid w:val="00070DFF"/>
    <w:rsid w:val="000712BD"/>
    <w:rsid w:val="00072517"/>
    <w:rsid w:val="00072B73"/>
    <w:rsid w:val="00074C2D"/>
    <w:rsid w:val="00076343"/>
    <w:rsid w:val="000773CE"/>
    <w:rsid w:val="0008019F"/>
    <w:rsid w:val="0008039E"/>
    <w:rsid w:val="00081428"/>
    <w:rsid w:val="0008229F"/>
    <w:rsid w:val="000847F4"/>
    <w:rsid w:val="00085671"/>
    <w:rsid w:val="00085A83"/>
    <w:rsid w:val="00086AAE"/>
    <w:rsid w:val="000915BF"/>
    <w:rsid w:val="00091B11"/>
    <w:rsid w:val="00093C6A"/>
    <w:rsid w:val="000944EC"/>
    <w:rsid w:val="00097985"/>
    <w:rsid w:val="000A3015"/>
    <w:rsid w:val="000A5068"/>
    <w:rsid w:val="000A5604"/>
    <w:rsid w:val="000A698E"/>
    <w:rsid w:val="000A7A2F"/>
    <w:rsid w:val="000A7CF2"/>
    <w:rsid w:val="000B096C"/>
    <w:rsid w:val="000B1A35"/>
    <w:rsid w:val="000B2E98"/>
    <w:rsid w:val="000B34BB"/>
    <w:rsid w:val="000B3982"/>
    <w:rsid w:val="000B4BA5"/>
    <w:rsid w:val="000B7256"/>
    <w:rsid w:val="000B7B1F"/>
    <w:rsid w:val="000C0CDA"/>
    <w:rsid w:val="000C0F78"/>
    <w:rsid w:val="000C2387"/>
    <w:rsid w:val="000C2DE2"/>
    <w:rsid w:val="000C7113"/>
    <w:rsid w:val="000D1703"/>
    <w:rsid w:val="000D5EE1"/>
    <w:rsid w:val="000D69BF"/>
    <w:rsid w:val="000D73CC"/>
    <w:rsid w:val="000E194B"/>
    <w:rsid w:val="000E1DB3"/>
    <w:rsid w:val="000E31EA"/>
    <w:rsid w:val="000E47E9"/>
    <w:rsid w:val="000E5505"/>
    <w:rsid w:val="000E77A1"/>
    <w:rsid w:val="000E7F68"/>
    <w:rsid w:val="000F0C38"/>
    <w:rsid w:val="000F1929"/>
    <w:rsid w:val="000F361C"/>
    <w:rsid w:val="000F45DD"/>
    <w:rsid w:val="000F4F99"/>
    <w:rsid w:val="000F6B06"/>
    <w:rsid w:val="001016A1"/>
    <w:rsid w:val="00102CDD"/>
    <w:rsid w:val="00105468"/>
    <w:rsid w:val="0010565A"/>
    <w:rsid w:val="001072C6"/>
    <w:rsid w:val="00110A65"/>
    <w:rsid w:val="00110B82"/>
    <w:rsid w:val="0011287C"/>
    <w:rsid w:val="00113F1F"/>
    <w:rsid w:val="001152BA"/>
    <w:rsid w:val="00115C80"/>
    <w:rsid w:val="00116BEB"/>
    <w:rsid w:val="00121D10"/>
    <w:rsid w:val="00122418"/>
    <w:rsid w:val="001226A9"/>
    <w:rsid w:val="00123FF9"/>
    <w:rsid w:val="00124877"/>
    <w:rsid w:val="00124FD8"/>
    <w:rsid w:val="00125060"/>
    <w:rsid w:val="0012616B"/>
    <w:rsid w:val="00126850"/>
    <w:rsid w:val="001269F2"/>
    <w:rsid w:val="001307F1"/>
    <w:rsid w:val="00132D49"/>
    <w:rsid w:val="00133204"/>
    <w:rsid w:val="00133227"/>
    <w:rsid w:val="00135C7A"/>
    <w:rsid w:val="00136256"/>
    <w:rsid w:val="00136850"/>
    <w:rsid w:val="001370EA"/>
    <w:rsid w:val="001435A4"/>
    <w:rsid w:val="0014389A"/>
    <w:rsid w:val="00146B87"/>
    <w:rsid w:val="001509D8"/>
    <w:rsid w:val="00150AB1"/>
    <w:rsid w:val="00150C15"/>
    <w:rsid w:val="00151CAB"/>
    <w:rsid w:val="00153E2D"/>
    <w:rsid w:val="00154984"/>
    <w:rsid w:val="0015529E"/>
    <w:rsid w:val="00156EB7"/>
    <w:rsid w:val="001606B6"/>
    <w:rsid w:val="0016200E"/>
    <w:rsid w:val="001633A7"/>
    <w:rsid w:val="00163BF7"/>
    <w:rsid w:val="00164CB1"/>
    <w:rsid w:val="001661A2"/>
    <w:rsid w:val="0017148E"/>
    <w:rsid w:val="00172256"/>
    <w:rsid w:val="001723EF"/>
    <w:rsid w:val="00173D2F"/>
    <w:rsid w:val="00174F0E"/>
    <w:rsid w:val="00174F50"/>
    <w:rsid w:val="001754F9"/>
    <w:rsid w:val="00176AD9"/>
    <w:rsid w:val="00180681"/>
    <w:rsid w:val="00183215"/>
    <w:rsid w:val="001835A0"/>
    <w:rsid w:val="001842F7"/>
    <w:rsid w:val="0018633E"/>
    <w:rsid w:val="00186D73"/>
    <w:rsid w:val="00190015"/>
    <w:rsid w:val="00190A29"/>
    <w:rsid w:val="00190E41"/>
    <w:rsid w:val="00190E84"/>
    <w:rsid w:val="00194CCF"/>
    <w:rsid w:val="00196292"/>
    <w:rsid w:val="00196B98"/>
    <w:rsid w:val="0019764F"/>
    <w:rsid w:val="001976F3"/>
    <w:rsid w:val="001A02C5"/>
    <w:rsid w:val="001A0687"/>
    <w:rsid w:val="001A1A09"/>
    <w:rsid w:val="001A265B"/>
    <w:rsid w:val="001A2938"/>
    <w:rsid w:val="001A2EC2"/>
    <w:rsid w:val="001A388A"/>
    <w:rsid w:val="001A4063"/>
    <w:rsid w:val="001A55F0"/>
    <w:rsid w:val="001A74B1"/>
    <w:rsid w:val="001A75D8"/>
    <w:rsid w:val="001A7BF0"/>
    <w:rsid w:val="001B0885"/>
    <w:rsid w:val="001B18D7"/>
    <w:rsid w:val="001B19CF"/>
    <w:rsid w:val="001B2486"/>
    <w:rsid w:val="001B3987"/>
    <w:rsid w:val="001B40D8"/>
    <w:rsid w:val="001B49AB"/>
    <w:rsid w:val="001B527E"/>
    <w:rsid w:val="001B74C7"/>
    <w:rsid w:val="001C1128"/>
    <w:rsid w:val="001C1FD1"/>
    <w:rsid w:val="001C3FC1"/>
    <w:rsid w:val="001C7A29"/>
    <w:rsid w:val="001C7F03"/>
    <w:rsid w:val="001D62CA"/>
    <w:rsid w:val="001D63AD"/>
    <w:rsid w:val="001E0353"/>
    <w:rsid w:val="001E0A4B"/>
    <w:rsid w:val="001E1934"/>
    <w:rsid w:val="001E2C9C"/>
    <w:rsid w:val="001E30DD"/>
    <w:rsid w:val="001E4033"/>
    <w:rsid w:val="001E423B"/>
    <w:rsid w:val="001E4279"/>
    <w:rsid w:val="001E5503"/>
    <w:rsid w:val="001E61CA"/>
    <w:rsid w:val="001E73A7"/>
    <w:rsid w:val="001F1A34"/>
    <w:rsid w:val="001F1E2E"/>
    <w:rsid w:val="001F4ACF"/>
    <w:rsid w:val="001F5D24"/>
    <w:rsid w:val="001F5D8B"/>
    <w:rsid w:val="001F6740"/>
    <w:rsid w:val="001F6A9F"/>
    <w:rsid w:val="001F7D74"/>
    <w:rsid w:val="00200F40"/>
    <w:rsid w:val="00201DEB"/>
    <w:rsid w:val="002025DF"/>
    <w:rsid w:val="00206A12"/>
    <w:rsid w:val="00207134"/>
    <w:rsid w:val="00210DE1"/>
    <w:rsid w:val="00211813"/>
    <w:rsid w:val="00212570"/>
    <w:rsid w:val="00213522"/>
    <w:rsid w:val="0021512A"/>
    <w:rsid w:val="00215737"/>
    <w:rsid w:val="0021637D"/>
    <w:rsid w:val="00220071"/>
    <w:rsid w:val="0022093F"/>
    <w:rsid w:val="0022122B"/>
    <w:rsid w:val="00223208"/>
    <w:rsid w:val="0022343C"/>
    <w:rsid w:val="00223579"/>
    <w:rsid w:val="002270A0"/>
    <w:rsid w:val="00233652"/>
    <w:rsid w:val="00233839"/>
    <w:rsid w:val="00234002"/>
    <w:rsid w:val="0023586A"/>
    <w:rsid w:val="0023600B"/>
    <w:rsid w:val="00237940"/>
    <w:rsid w:val="002379B3"/>
    <w:rsid w:val="00237AC4"/>
    <w:rsid w:val="00237AD2"/>
    <w:rsid w:val="00237F24"/>
    <w:rsid w:val="00242D34"/>
    <w:rsid w:val="00244EC0"/>
    <w:rsid w:val="002473D6"/>
    <w:rsid w:val="0025006B"/>
    <w:rsid w:val="002504ED"/>
    <w:rsid w:val="00250887"/>
    <w:rsid w:val="00250ACF"/>
    <w:rsid w:val="0025196A"/>
    <w:rsid w:val="002526E8"/>
    <w:rsid w:val="00252AA1"/>
    <w:rsid w:val="00253E88"/>
    <w:rsid w:val="0025455C"/>
    <w:rsid w:val="00255F48"/>
    <w:rsid w:val="002570F7"/>
    <w:rsid w:val="00260649"/>
    <w:rsid w:val="00261560"/>
    <w:rsid w:val="00263768"/>
    <w:rsid w:val="00263C61"/>
    <w:rsid w:val="00267234"/>
    <w:rsid w:val="00270C41"/>
    <w:rsid w:val="00270F76"/>
    <w:rsid w:val="00271042"/>
    <w:rsid w:val="002756B5"/>
    <w:rsid w:val="00277407"/>
    <w:rsid w:val="00277835"/>
    <w:rsid w:val="00280B52"/>
    <w:rsid w:val="0028135F"/>
    <w:rsid w:val="002820D0"/>
    <w:rsid w:val="00283FA6"/>
    <w:rsid w:val="002840C1"/>
    <w:rsid w:val="002873CF"/>
    <w:rsid w:val="00290E90"/>
    <w:rsid w:val="002917F4"/>
    <w:rsid w:val="00292AC8"/>
    <w:rsid w:val="00292FBF"/>
    <w:rsid w:val="0029319F"/>
    <w:rsid w:val="00293B81"/>
    <w:rsid w:val="0029575E"/>
    <w:rsid w:val="00297618"/>
    <w:rsid w:val="00297653"/>
    <w:rsid w:val="0029798F"/>
    <w:rsid w:val="002A2267"/>
    <w:rsid w:val="002A33E0"/>
    <w:rsid w:val="002B36F8"/>
    <w:rsid w:val="002B53C7"/>
    <w:rsid w:val="002B7705"/>
    <w:rsid w:val="002B7BE0"/>
    <w:rsid w:val="002C087B"/>
    <w:rsid w:val="002C0CC9"/>
    <w:rsid w:val="002C0D35"/>
    <w:rsid w:val="002C3401"/>
    <w:rsid w:val="002C4D88"/>
    <w:rsid w:val="002C5BB6"/>
    <w:rsid w:val="002C5E95"/>
    <w:rsid w:val="002C7B35"/>
    <w:rsid w:val="002D0017"/>
    <w:rsid w:val="002D058F"/>
    <w:rsid w:val="002D060F"/>
    <w:rsid w:val="002D0643"/>
    <w:rsid w:val="002D2A76"/>
    <w:rsid w:val="002D30A5"/>
    <w:rsid w:val="002D4A11"/>
    <w:rsid w:val="002E225A"/>
    <w:rsid w:val="002E45A9"/>
    <w:rsid w:val="002E7F8D"/>
    <w:rsid w:val="002F165E"/>
    <w:rsid w:val="002F2126"/>
    <w:rsid w:val="002F2AD3"/>
    <w:rsid w:val="002F5093"/>
    <w:rsid w:val="002F5580"/>
    <w:rsid w:val="002F5F78"/>
    <w:rsid w:val="002F66DE"/>
    <w:rsid w:val="002F6855"/>
    <w:rsid w:val="00300562"/>
    <w:rsid w:val="003005FB"/>
    <w:rsid w:val="00301D7D"/>
    <w:rsid w:val="0030394C"/>
    <w:rsid w:val="003043B1"/>
    <w:rsid w:val="00304BED"/>
    <w:rsid w:val="00304F38"/>
    <w:rsid w:val="00304F4D"/>
    <w:rsid w:val="003065C8"/>
    <w:rsid w:val="00306D04"/>
    <w:rsid w:val="00307254"/>
    <w:rsid w:val="003075DF"/>
    <w:rsid w:val="00310530"/>
    <w:rsid w:val="00310835"/>
    <w:rsid w:val="0031083E"/>
    <w:rsid w:val="00312578"/>
    <w:rsid w:val="00312863"/>
    <w:rsid w:val="00312FAE"/>
    <w:rsid w:val="0031484C"/>
    <w:rsid w:val="00320A0D"/>
    <w:rsid w:val="00321D29"/>
    <w:rsid w:val="00327CD7"/>
    <w:rsid w:val="00330D69"/>
    <w:rsid w:val="00331457"/>
    <w:rsid w:val="003314EB"/>
    <w:rsid w:val="00331EF1"/>
    <w:rsid w:val="0033232F"/>
    <w:rsid w:val="0033285A"/>
    <w:rsid w:val="003330F6"/>
    <w:rsid w:val="003340A8"/>
    <w:rsid w:val="00335F99"/>
    <w:rsid w:val="00336AFF"/>
    <w:rsid w:val="00336CBF"/>
    <w:rsid w:val="0034010C"/>
    <w:rsid w:val="00341736"/>
    <w:rsid w:val="00341F55"/>
    <w:rsid w:val="003422AC"/>
    <w:rsid w:val="00342456"/>
    <w:rsid w:val="00347112"/>
    <w:rsid w:val="0034737D"/>
    <w:rsid w:val="00351552"/>
    <w:rsid w:val="00352490"/>
    <w:rsid w:val="00355156"/>
    <w:rsid w:val="0035539B"/>
    <w:rsid w:val="0035603B"/>
    <w:rsid w:val="003561A8"/>
    <w:rsid w:val="00356776"/>
    <w:rsid w:val="00360C46"/>
    <w:rsid w:val="0036360C"/>
    <w:rsid w:val="00363789"/>
    <w:rsid w:val="00363BE5"/>
    <w:rsid w:val="00363E26"/>
    <w:rsid w:val="003643A3"/>
    <w:rsid w:val="00364773"/>
    <w:rsid w:val="00364B05"/>
    <w:rsid w:val="00365A3C"/>
    <w:rsid w:val="00365EA6"/>
    <w:rsid w:val="003663B7"/>
    <w:rsid w:val="00366894"/>
    <w:rsid w:val="00367E30"/>
    <w:rsid w:val="003700C8"/>
    <w:rsid w:val="00370983"/>
    <w:rsid w:val="00375A20"/>
    <w:rsid w:val="00381E19"/>
    <w:rsid w:val="00382F45"/>
    <w:rsid w:val="00382FE5"/>
    <w:rsid w:val="003836BF"/>
    <w:rsid w:val="0038371A"/>
    <w:rsid w:val="003865B6"/>
    <w:rsid w:val="003872D4"/>
    <w:rsid w:val="00387605"/>
    <w:rsid w:val="00390D2E"/>
    <w:rsid w:val="00391255"/>
    <w:rsid w:val="0039334C"/>
    <w:rsid w:val="003939A9"/>
    <w:rsid w:val="00394F91"/>
    <w:rsid w:val="00394FD2"/>
    <w:rsid w:val="0039525A"/>
    <w:rsid w:val="003977F2"/>
    <w:rsid w:val="00397A62"/>
    <w:rsid w:val="00397CDD"/>
    <w:rsid w:val="003A03D1"/>
    <w:rsid w:val="003A0890"/>
    <w:rsid w:val="003A226F"/>
    <w:rsid w:val="003A2E8E"/>
    <w:rsid w:val="003A76C9"/>
    <w:rsid w:val="003A7B78"/>
    <w:rsid w:val="003A7E03"/>
    <w:rsid w:val="003B05F3"/>
    <w:rsid w:val="003B0801"/>
    <w:rsid w:val="003B31B1"/>
    <w:rsid w:val="003B3A29"/>
    <w:rsid w:val="003B3B6B"/>
    <w:rsid w:val="003B54ED"/>
    <w:rsid w:val="003B6007"/>
    <w:rsid w:val="003B6E0C"/>
    <w:rsid w:val="003C0201"/>
    <w:rsid w:val="003C04B2"/>
    <w:rsid w:val="003C1513"/>
    <w:rsid w:val="003C281A"/>
    <w:rsid w:val="003C41E8"/>
    <w:rsid w:val="003C67A6"/>
    <w:rsid w:val="003D084F"/>
    <w:rsid w:val="003D16E6"/>
    <w:rsid w:val="003D2E91"/>
    <w:rsid w:val="003D4240"/>
    <w:rsid w:val="003D487F"/>
    <w:rsid w:val="003D708A"/>
    <w:rsid w:val="003E1A59"/>
    <w:rsid w:val="003E1A87"/>
    <w:rsid w:val="003E22B9"/>
    <w:rsid w:val="003E3509"/>
    <w:rsid w:val="003E3EBC"/>
    <w:rsid w:val="003E5FFA"/>
    <w:rsid w:val="003E6035"/>
    <w:rsid w:val="003E66C1"/>
    <w:rsid w:val="003E6CCB"/>
    <w:rsid w:val="003E7584"/>
    <w:rsid w:val="003F16E9"/>
    <w:rsid w:val="003F5377"/>
    <w:rsid w:val="003F6B5C"/>
    <w:rsid w:val="003F7EF0"/>
    <w:rsid w:val="0040174D"/>
    <w:rsid w:val="004025B4"/>
    <w:rsid w:val="00403E1D"/>
    <w:rsid w:val="0040499B"/>
    <w:rsid w:val="00405B0D"/>
    <w:rsid w:val="00410844"/>
    <w:rsid w:val="0041111B"/>
    <w:rsid w:val="004120F6"/>
    <w:rsid w:val="0041508D"/>
    <w:rsid w:val="00416A4B"/>
    <w:rsid w:val="004178AF"/>
    <w:rsid w:val="00420AEC"/>
    <w:rsid w:val="004210A2"/>
    <w:rsid w:val="00424D00"/>
    <w:rsid w:val="00425035"/>
    <w:rsid w:val="00425405"/>
    <w:rsid w:val="00425973"/>
    <w:rsid w:val="00425C9D"/>
    <w:rsid w:val="00426F95"/>
    <w:rsid w:val="00427276"/>
    <w:rsid w:val="004304D8"/>
    <w:rsid w:val="00431207"/>
    <w:rsid w:val="004319B4"/>
    <w:rsid w:val="00431F14"/>
    <w:rsid w:val="004328AB"/>
    <w:rsid w:val="0043380D"/>
    <w:rsid w:val="004339C8"/>
    <w:rsid w:val="004341FF"/>
    <w:rsid w:val="0043429F"/>
    <w:rsid w:val="0043525E"/>
    <w:rsid w:val="00435835"/>
    <w:rsid w:val="004365B8"/>
    <w:rsid w:val="004369AE"/>
    <w:rsid w:val="00441164"/>
    <w:rsid w:val="004418DB"/>
    <w:rsid w:val="00444471"/>
    <w:rsid w:val="0044612D"/>
    <w:rsid w:val="004506B9"/>
    <w:rsid w:val="0045112F"/>
    <w:rsid w:val="00452938"/>
    <w:rsid w:val="00452C67"/>
    <w:rsid w:val="00452CB3"/>
    <w:rsid w:val="00454E22"/>
    <w:rsid w:val="00454FFD"/>
    <w:rsid w:val="004550B0"/>
    <w:rsid w:val="004550FC"/>
    <w:rsid w:val="004555DC"/>
    <w:rsid w:val="00455DF0"/>
    <w:rsid w:val="00457BC0"/>
    <w:rsid w:val="004612A3"/>
    <w:rsid w:val="004617D0"/>
    <w:rsid w:val="00461937"/>
    <w:rsid w:val="00461D56"/>
    <w:rsid w:val="0046312D"/>
    <w:rsid w:val="00463AB5"/>
    <w:rsid w:val="0046613C"/>
    <w:rsid w:val="004673F0"/>
    <w:rsid w:val="0046766C"/>
    <w:rsid w:val="00470567"/>
    <w:rsid w:val="004709D5"/>
    <w:rsid w:val="00470D50"/>
    <w:rsid w:val="00474048"/>
    <w:rsid w:val="00476848"/>
    <w:rsid w:val="00476B8B"/>
    <w:rsid w:val="004845C0"/>
    <w:rsid w:val="004853F5"/>
    <w:rsid w:val="00485CDC"/>
    <w:rsid w:val="00485FBE"/>
    <w:rsid w:val="004862EF"/>
    <w:rsid w:val="00492401"/>
    <w:rsid w:val="00494816"/>
    <w:rsid w:val="004951C7"/>
    <w:rsid w:val="00497E77"/>
    <w:rsid w:val="00497EAF"/>
    <w:rsid w:val="004A004C"/>
    <w:rsid w:val="004A1FDB"/>
    <w:rsid w:val="004A20FD"/>
    <w:rsid w:val="004A2CDD"/>
    <w:rsid w:val="004A316D"/>
    <w:rsid w:val="004A4B99"/>
    <w:rsid w:val="004A71F4"/>
    <w:rsid w:val="004A776B"/>
    <w:rsid w:val="004A79AD"/>
    <w:rsid w:val="004A7AE9"/>
    <w:rsid w:val="004B0645"/>
    <w:rsid w:val="004B09E5"/>
    <w:rsid w:val="004B0D28"/>
    <w:rsid w:val="004B13E4"/>
    <w:rsid w:val="004B5411"/>
    <w:rsid w:val="004B6B7C"/>
    <w:rsid w:val="004B6DF9"/>
    <w:rsid w:val="004B6F20"/>
    <w:rsid w:val="004B6F75"/>
    <w:rsid w:val="004B714F"/>
    <w:rsid w:val="004C1E20"/>
    <w:rsid w:val="004C2871"/>
    <w:rsid w:val="004C3CD7"/>
    <w:rsid w:val="004C54E4"/>
    <w:rsid w:val="004C640B"/>
    <w:rsid w:val="004C64F6"/>
    <w:rsid w:val="004C6A4F"/>
    <w:rsid w:val="004C6F73"/>
    <w:rsid w:val="004C74FA"/>
    <w:rsid w:val="004D0AF8"/>
    <w:rsid w:val="004D2F43"/>
    <w:rsid w:val="004D3986"/>
    <w:rsid w:val="004D3FDF"/>
    <w:rsid w:val="004D4902"/>
    <w:rsid w:val="004D6E63"/>
    <w:rsid w:val="004D749E"/>
    <w:rsid w:val="004E09B9"/>
    <w:rsid w:val="004E0A91"/>
    <w:rsid w:val="004E0E83"/>
    <w:rsid w:val="004E196F"/>
    <w:rsid w:val="004E1A33"/>
    <w:rsid w:val="004E21F4"/>
    <w:rsid w:val="004E2390"/>
    <w:rsid w:val="004E347F"/>
    <w:rsid w:val="004E3663"/>
    <w:rsid w:val="004E5333"/>
    <w:rsid w:val="004E6008"/>
    <w:rsid w:val="004E62DE"/>
    <w:rsid w:val="004E691D"/>
    <w:rsid w:val="004E6DF1"/>
    <w:rsid w:val="004E7753"/>
    <w:rsid w:val="004E7848"/>
    <w:rsid w:val="004E7ED4"/>
    <w:rsid w:val="004F0BE3"/>
    <w:rsid w:val="004F1297"/>
    <w:rsid w:val="004F154B"/>
    <w:rsid w:val="004F4164"/>
    <w:rsid w:val="004F4901"/>
    <w:rsid w:val="004F706E"/>
    <w:rsid w:val="00500E88"/>
    <w:rsid w:val="00502180"/>
    <w:rsid w:val="00505C7B"/>
    <w:rsid w:val="00510901"/>
    <w:rsid w:val="00511D3E"/>
    <w:rsid w:val="00513B87"/>
    <w:rsid w:val="00514342"/>
    <w:rsid w:val="00514861"/>
    <w:rsid w:val="00515477"/>
    <w:rsid w:val="00515DB3"/>
    <w:rsid w:val="0051755E"/>
    <w:rsid w:val="005178AA"/>
    <w:rsid w:val="00520DA6"/>
    <w:rsid w:val="00520DE0"/>
    <w:rsid w:val="005217DD"/>
    <w:rsid w:val="00521C88"/>
    <w:rsid w:val="00521F6F"/>
    <w:rsid w:val="00522337"/>
    <w:rsid w:val="00526C4F"/>
    <w:rsid w:val="005306A0"/>
    <w:rsid w:val="005318B8"/>
    <w:rsid w:val="00531BB8"/>
    <w:rsid w:val="00532D5E"/>
    <w:rsid w:val="005334A1"/>
    <w:rsid w:val="0053385F"/>
    <w:rsid w:val="0053407B"/>
    <w:rsid w:val="00534770"/>
    <w:rsid w:val="005348CE"/>
    <w:rsid w:val="00535B51"/>
    <w:rsid w:val="005364D2"/>
    <w:rsid w:val="005374F0"/>
    <w:rsid w:val="0054108E"/>
    <w:rsid w:val="00544368"/>
    <w:rsid w:val="00546BE1"/>
    <w:rsid w:val="00550BC8"/>
    <w:rsid w:val="00550D31"/>
    <w:rsid w:val="00551BCE"/>
    <w:rsid w:val="00552729"/>
    <w:rsid w:val="00552AAE"/>
    <w:rsid w:val="00553108"/>
    <w:rsid w:val="00554D37"/>
    <w:rsid w:val="00557FA2"/>
    <w:rsid w:val="00561333"/>
    <w:rsid w:val="0056311C"/>
    <w:rsid w:val="005632A3"/>
    <w:rsid w:val="0056336B"/>
    <w:rsid w:val="00564E55"/>
    <w:rsid w:val="00565043"/>
    <w:rsid w:val="005650C7"/>
    <w:rsid w:val="00566A3A"/>
    <w:rsid w:val="00567F50"/>
    <w:rsid w:val="00570219"/>
    <w:rsid w:val="00572002"/>
    <w:rsid w:val="005730EC"/>
    <w:rsid w:val="0057399D"/>
    <w:rsid w:val="00574211"/>
    <w:rsid w:val="005749BE"/>
    <w:rsid w:val="005758C2"/>
    <w:rsid w:val="005768B7"/>
    <w:rsid w:val="00577FE1"/>
    <w:rsid w:val="00581A5A"/>
    <w:rsid w:val="00581E23"/>
    <w:rsid w:val="00581FBA"/>
    <w:rsid w:val="005824F3"/>
    <w:rsid w:val="00583E71"/>
    <w:rsid w:val="00584F12"/>
    <w:rsid w:val="00586938"/>
    <w:rsid w:val="00586FDE"/>
    <w:rsid w:val="00587728"/>
    <w:rsid w:val="00590B5B"/>
    <w:rsid w:val="00590BE4"/>
    <w:rsid w:val="00590CED"/>
    <w:rsid w:val="00591D75"/>
    <w:rsid w:val="005929C8"/>
    <w:rsid w:val="00593275"/>
    <w:rsid w:val="00593D2C"/>
    <w:rsid w:val="0059416A"/>
    <w:rsid w:val="00594461"/>
    <w:rsid w:val="00595557"/>
    <w:rsid w:val="00595970"/>
    <w:rsid w:val="00596571"/>
    <w:rsid w:val="00597297"/>
    <w:rsid w:val="00597517"/>
    <w:rsid w:val="00597823"/>
    <w:rsid w:val="00597EF1"/>
    <w:rsid w:val="005A06E1"/>
    <w:rsid w:val="005A094A"/>
    <w:rsid w:val="005A1A7B"/>
    <w:rsid w:val="005A246C"/>
    <w:rsid w:val="005A2B2E"/>
    <w:rsid w:val="005A3AFF"/>
    <w:rsid w:val="005A4DD8"/>
    <w:rsid w:val="005A6C91"/>
    <w:rsid w:val="005B00F1"/>
    <w:rsid w:val="005B0BBD"/>
    <w:rsid w:val="005B0E25"/>
    <w:rsid w:val="005B10A1"/>
    <w:rsid w:val="005B1641"/>
    <w:rsid w:val="005B205E"/>
    <w:rsid w:val="005B21A9"/>
    <w:rsid w:val="005B4ACA"/>
    <w:rsid w:val="005C08FA"/>
    <w:rsid w:val="005C199C"/>
    <w:rsid w:val="005C1C27"/>
    <w:rsid w:val="005C5525"/>
    <w:rsid w:val="005C6944"/>
    <w:rsid w:val="005C720D"/>
    <w:rsid w:val="005C7BF0"/>
    <w:rsid w:val="005D0E41"/>
    <w:rsid w:val="005D0EC4"/>
    <w:rsid w:val="005D2809"/>
    <w:rsid w:val="005D30A5"/>
    <w:rsid w:val="005D375D"/>
    <w:rsid w:val="005D55A9"/>
    <w:rsid w:val="005D701D"/>
    <w:rsid w:val="005D771C"/>
    <w:rsid w:val="005D7744"/>
    <w:rsid w:val="005D7D42"/>
    <w:rsid w:val="005E163B"/>
    <w:rsid w:val="005E2188"/>
    <w:rsid w:val="005E2A69"/>
    <w:rsid w:val="005E2EBB"/>
    <w:rsid w:val="005E3402"/>
    <w:rsid w:val="005E38B5"/>
    <w:rsid w:val="005E4736"/>
    <w:rsid w:val="005E4E38"/>
    <w:rsid w:val="005E5079"/>
    <w:rsid w:val="005E55A3"/>
    <w:rsid w:val="005E56A8"/>
    <w:rsid w:val="005E6755"/>
    <w:rsid w:val="005E73C0"/>
    <w:rsid w:val="005F08B2"/>
    <w:rsid w:val="005F2D68"/>
    <w:rsid w:val="005F709B"/>
    <w:rsid w:val="005F7DDF"/>
    <w:rsid w:val="006007F5"/>
    <w:rsid w:val="00602F19"/>
    <w:rsid w:val="0060523F"/>
    <w:rsid w:val="006053D0"/>
    <w:rsid w:val="006056A6"/>
    <w:rsid w:val="00605C56"/>
    <w:rsid w:val="00606337"/>
    <w:rsid w:val="006070EE"/>
    <w:rsid w:val="0061029B"/>
    <w:rsid w:val="00610A02"/>
    <w:rsid w:val="0061297D"/>
    <w:rsid w:val="006136F6"/>
    <w:rsid w:val="006153C3"/>
    <w:rsid w:val="00615F25"/>
    <w:rsid w:val="00616D05"/>
    <w:rsid w:val="00617AB6"/>
    <w:rsid w:val="0062077D"/>
    <w:rsid w:val="00623A86"/>
    <w:rsid w:val="00623E1D"/>
    <w:rsid w:val="0062408F"/>
    <w:rsid w:val="00625EE8"/>
    <w:rsid w:val="00627D1E"/>
    <w:rsid w:val="00630161"/>
    <w:rsid w:val="006308FC"/>
    <w:rsid w:val="00631835"/>
    <w:rsid w:val="00632EDE"/>
    <w:rsid w:val="00633080"/>
    <w:rsid w:val="00633277"/>
    <w:rsid w:val="00633576"/>
    <w:rsid w:val="00634542"/>
    <w:rsid w:val="00636B93"/>
    <w:rsid w:val="00637852"/>
    <w:rsid w:val="00637EEB"/>
    <w:rsid w:val="006403CF"/>
    <w:rsid w:val="00641863"/>
    <w:rsid w:val="00642C82"/>
    <w:rsid w:val="00643C2C"/>
    <w:rsid w:val="00644C1D"/>
    <w:rsid w:val="00644D08"/>
    <w:rsid w:val="006452FA"/>
    <w:rsid w:val="00646671"/>
    <w:rsid w:val="00646C1D"/>
    <w:rsid w:val="006508F2"/>
    <w:rsid w:val="00651A81"/>
    <w:rsid w:val="006525C0"/>
    <w:rsid w:val="0065264E"/>
    <w:rsid w:val="00652D78"/>
    <w:rsid w:val="00653250"/>
    <w:rsid w:val="0065473E"/>
    <w:rsid w:val="006562EF"/>
    <w:rsid w:val="006565C0"/>
    <w:rsid w:val="00656EEF"/>
    <w:rsid w:val="00660EE6"/>
    <w:rsid w:val="00661DBE"/>
    <w:rsid w:val="0066250F"/>
    <w:rsid w:val="0066317A"/>
    <w:rsid w:val="00663AB9"/>
    <w:rsid w:val="00664B28"/>
    <w:rsid w:val="006715F6"/>
    <w:rsid w:val="0067356A"/>
    <w:rsid w:val="00676498"/>
    <w:rsid w:val="00676DB5"/>
    <w:rsid w:val="00680B75"/>
    <w:rsid w:val="00681AC8"/>
    <w:rsid w:val="00682A9B"/>
    <w:rsid w:val="006836B3"/>
    <w:rsid w:val="006860A5"/>
    <w:rsid w:val="00686737"/>
    <w:rsid w:val="00687479"/>
    <w:rsid w:val="00687848"/>
    <w:rsid w:val="0069075A"/>
    <w:rsid w:val="006911E7"/>
    <w:rsid w:val="006916FF"/>
    <w:rsid w:val="00691C41"/>
    <w:rsid w:val="00693944"/>
    <w:rsid w:val="00694030"/>
    <w:rsid w:val="00695316"/>
    <w:rsid w:val="0069538A"/>
    <w:rsid w:val="00697509"/>
    <w:rsid w:val="006A1800"/>
    <w:rsid w:val="006A1CE6"/>
    <w:rsid w:val="006A1F13"/>
    <w:rsid w:val="006A4086"/>
    <w:rsid w:val="006A492D"/>
    <w:rsid w:val="006A49AE"/>
    <w:rsid w:val="006A4A52"/>
    <w:rsid w:val="006A5D4D"/>
    <w:rsid w:val="006A643D"/>
    <w:rsid w:val="006A7CA1"/>
    <w:rsid w:val="006A7F57"/>
    <w:rsid w:val="006B0ED3"/>
    <w:rsid w:val="006B0F52"/>
    <w:rsid w:val="006B0F53"/>
    <w:rsid w:val="006B31AC"/>
    <w:rsid w:val="006B34D7"/>
    <w:rsid w:val="006B461E"/>
    <w:rsid w:val="006C0512"/>
    <w:rsid w:val="006C0789"/>
    <w:rsid w:val="006C1405"/>
    <w:rsid w:val="006C16F1"/>
    <w:rsid w:val="006C1716"/>
    <w:rsid w:val="006C398C"/>
    <w:rsid w:val="006C49FD"/>
    <w:rsid w:val="006C4AAD"/>
    <w:rsid w:val="006D2C45"/>
    <w:rsid w:val="006D4B4D"/>
    <w:rsid w:val="006D5980"/>
    <w:rsid w:val="006D6393"/>
    <w:rsid w:val="006D6770"/>
    <w:rsid w:val="006E09FA"/>
    <w:rsid w:val="006E1270"/>
    <w:rsid w:val="006E4C8D"/>
    <w:rsid w:val="006E76EB"/>
    <w:rsid w:val="006E7967"/>
    <w:rsid w:val="006E7D19"/>
    <w:rsid w:val="006F0654"/>
    <w:rsid w:val="006F0969"/>
    <w:rsid w:val="006F10C8"/>
    <w:rsid w:val="006F26FE"/>
    <w:rsid w:val="006F2A39"/>
    <w:rsid w:val="006F2AF3"/>
    <w:rsid w:val="006F2B00"/>
    <w:rsid w:val="006F367A"/>
    <w:rsid w:val="006F41F4"/>
    <w:rsid w:val="006F5055"/>
    <w:rsid w:val="006F7A50"/>
    <w:rsid w:val="00700AAE"/>
    <w:rsid w:val="00700C5B"/>
    <w:rsid w:val="00700EBF"/>
    <w:rsid w:val="00702573"/>
    <w:rsid w:val="00703490"/>
    <w:rsid w:val="00703ACC"/>
    <w:rsid w:val="00703D5F"/>
    <w:rsid w:val="00704767"/>
    <w:rsid w:val="00704DCD"/>
    <w:rsid w:val="007071F3"/>
    <w:rsid w:val="007134F0"/>
    <w:rsid w:val="00713B83"/>
    <w:rsid w:val="0071411F"/>
    <w:rsid w:val="00714F0C"/>
    <w:rsid w:val="007152CA"/>
    <w:rsid w:val="00715F0C"/>
    <w:rsid w:val="007170BF"/>
    <w:rsid w:val="007177DE"/>
    <w:rsid w:val="0072084C"/>
    <w:rsid w:val="00723C33"/>
    <w:rsid w:val="00724B02"/>
    <w:rsid w:val="007250DB"/>
    <w:rsid w:val="0072526E"/>
    <w:rsid w:val="007262EE"/>
    <w:rsid w:val="007263B1"/>
    <w:rsid w:val="0072683E"/>
    <w:rsid w:val="00726AE6"/>
    <w:rsid w:val="00727C25"/>
    <w:rsid w:val="00727CE3"/>
    <w:rsid w:val="007336AF"/>
    <w:rsid w:val="0073725E"/>
    <w:rsid w:val="00737B52"/>
    <w:rsid w:val="00737CA9"/>
    <w:rsid w:val="00740292"/>
    <w:rsid w:val="00741229"/>
    <w:rsid w:val="00741F30"/>
    <w:rsid w:val="007429D0"/>
    <w:rsid w:val="00742CA9"/>
    <w:rsid w:val="007441F1"/>
    <w:rsid w:val="007445A0"/>
    <w:rsid w:val="00744632"/>
    <w:rsid w:val="0074655D"/>
    <w:rsid w:val="007472E4"/>
    <w:rsid w:val="00750A09"/>
    <w:rsid w:val="00750F4A"/>
    <w:rsid w:val="00752628"/>
    <w:rsid w:val="0075348A"/>
    <w:rsid w:val="00753B0F"/>
    <w:rsid w:val="007541E1"/>
    <w:rsid w:val="00754490"/>
    <w:rsid w:val="00754501"/>
    <w:rsid w:val="00754651"/>
    <w:rsid w:val="007559E6"/>
    <w:rsid w:val="0075685F"/>
    <w:rsid w:val="00761D4D"/>
    <w:rsid w:val="00762526"/>
    <w:rsid w:val="00763FDC"/>
    <w:rsid w:val="007659D6"/>
    <w:rsid w:val="00771741"/>
    <w:rsid w:val="00771CD0"/>
    <w:rsid w:val="00772A5E"/>
    <w:rsid w:val="00773315"/>
    <w:rsid w:val="00774226"/>
    <w:rsid w:val="00774D8E"/>
    <w:rsid w:val="00774F96"/>
    <w:rsid w:val="0077726E"/>
    <w:rsid w:val="00777852"/>
    <w:rsid w:val="007813F7"/>
    <w:rsid w:val="007814CA"/>
    <w:rsid w:val="00781838"/>
    <w:rsid w:val="00782910"/>
    <w:rsid w:val="007837BB"/>
    <w:rsid w:val="007844A6"/>
    <w:rsid w:val="007844EF"/>
    <w:rsid w:val="00785357"/>
    <w:rsid w:val="007853F9"/>
    <w:rsid w:val="0078582E"/>
    <w:rsid w:val="0079031E"/>
    <w:rsid w:val="007915E1"/>
    <w:rsid w:val="0079242B"/>
    <w:rsid w:val="00792666"/>
    <w:rsid w:val="00793E0A"/>
    <w:rsid w:val="0079453A"/>
    <w:rsid w:val="007948B0"/>
    <w:rsid w:val="00795441"/>
    <w:rsid w:val="00795717"/>
    <w:rsid w:val="00795B8E"/>
    <w:rsid w:val="007971C9"/>
    <w:rsid w:val="00797BA1"/>
    <w:rsid w:val="00797CD1"/>
    <w:rsid w:val="007A0C46"/>
    <w:rsid w:val="007A155C"/>
    <w:rsid w:val="007A171A"/>
    <w:rsid w:val="007A323C"/>
    <w:rsid w:val="007A408D"/>
    <w:rsid w:val="007A447E"/>
    <w:rsid w:val="007A5010"/>
    <w:rsid w:val="007A67B0"/>
    <w:rsid w:val="007A6981"/>
    <w:rsid w:val="007A7CF5"/>
    <w:rsid w:val="007B0A02"/>
    <w:rsid w:val="007B0E60"/>
    <w:rsid w:val="007B1A40"/>
    <w:rsid w:val="007B224E"/>
    <w:rsid w:val="007B342F"/>
    <w:rsid w:val="007B3A86"/>
    <w:rsid w:val="007B6371"/>
    <w:rsid w:val="007B7560"/>
    <w:rsid w:val="007B7CB9"/>
    <w:rsid w:val="007C1383"/>
    <w:rsid w:val="007C16AF"/>
    <w:rsid w:val="007C19DF"/>
    <w:rsid w:val="007C3211"/>
    <w:rsid w:val="007C3F5A"/>
    <w:rsid w:val="007C538C"/>
    <w:rsid w:val="007C6D10"/>
    <w:rsid w:val="007C780E"/>
    <w:rsid w:val="007D1EF7"/>
    <w:rsid w:val="007D28F3"/>
    <w:rsid w:val="007D51B1"/>
    <w:rsid w:val="007D5FFF"/>
    <w:rsid w:val="007D6785"/>
    <w:rsid w:val="007D75F2"/>
    <w:rsid w:val="007D7922"/>
    <w:rsid w:val="007E26B8"/>
    <w:rsid w:val="007E2FC2"/>
    <w:rsid w:val="007E3CA1"/>
    <w:rsid w:val="007E4143"/>
    <w:rsid w:val="007E7C8D"/>
    <w:rsid w:val="007F0667"/>
    <w:rsid w:val="007F104E"/>
    <w:rsid w:val="007F1609"/>
    <w:rsid w:val="007F1626"/>
    <w:rsid w:val="007F181F"/>
    <w:rsid w:val="007F273D"/>
    <w:rsid w:val="007F2AFA"/>
    <w:rsid w:val="007F2E02"/>
    <w:rsid w:val="007F69A1"/>
    <w:rsid w:val="007F6AB0"/>
    <w:rsid w:val="00800006"/>
    <w:rsid w:val="0080050E"/>
    <w:rsid w:val="0080060A"/>
    <w:rsid w:val="00800669"/>
    <w:rsid w:val="00800C68"/>
    <w:rsid w:val="0080140A"/>
    <w:rsid w:val="00801433"/>
    <w:rsid w:val="00801EB2"/>
    <w:rsid w:val="00801FCC"/>
    <w:rsid w:val="008034D7"/>
    <w:rsid w:val="00804C1B"/>
    <w:rsid w:val="008119CA"/>
    <w:rsid w:val="008131C3"/>
    <w:rsid w:val="00814A25"/>
    <w:rsid w:val="00814C4D"/>
    <w:rsid w:val="008155C9"/>
    <w:rsid w:val="00815993"/>
    <w:rsid w:val="00820402"/>
    <w:rsid w:val="00820507"/>
    <w:rsid w:val="00821838"/>
    <w:rsid w:val="00824E91"/>
    <w:rsid w:val="00825304"/>
    <w:rsid w:val="008253F5"/>
    <w:rsid w:val="00826E61"/>
    <w:rsid w:val="00827860"/>
    <w:rsid w:val="00827B8A"/>
    <w:rsid w:val="008300B8"/>
    <w:rsid w:val="00831A35"/>
    <w:rsid w:val="00833139"/>
    <w:rsid w:val="008347D9"/>
    <w:rsid w:val="00840617"/>
    <w:rsid w:val="00840D0E"/>
    <w:rsid w:val="008424F6"/>
    <w:rsid w:val="008438AA"/>
    <w:rsid w:val="00844E7A"/>
    <w:rsid w:val="0084548B"/>
    <w:rsid w:val="0084580F"/>
    <w:rsid w:val="008473FE"/>
    <w:rsid w:val="00847541"/>
    <w:rsid w:val="0084760F"/>
    <w:rsid w:val="00847758"/>
    <w:rsid w:val="00850138"/>
    <w:rsid w:val="00850422"/>
    <w:rsid w:val="0085053A"/>
    <w:rsid w:val="0085400E"/>
    <w:rsid w:val="008544DD"/>
    <w:rsid w:val="00856B92"/>
    <w:rsid w:val="00861177"/>
    <w:rsid w:val="00862B6A"/>
    <w:rsid w:val="00862C45"/>
    <w:rsid w:val="00863B70"/>
    <w:rsid w:val="00865E39"/>
    <w:rsid w:val="008664B4"/>
    <w:rsid w:val="0087042F"/>
    <w:rsid w:val="00870999"/>
    <w:rsid w:val="00870A9B"/>
    <w:rsid w:val="00870EE1"/>
    <w:rsid w:val="0087170A"/>
    <w:rsid w:val="00871C91"/>
    <w:rsid w:val="0087381B"/>
    <w:rsid w:val="0087495C"/>
    <w:rsid w:val="0087518A"/>
    <w:rsid w:val="00875244"/>
    <w:rsid w:val="00876962"/>
    <w:rsid w:val="00881931"/>
    <w:rsid w:val="00881DA7"/>
    <w:rsid w:val="00882DF1"/>
    <w:rsid w:val="00883823"/>
    <w:rsid w:val="00884B13"/>
    <w:rsid w:val="00891705"/>
    <w:rsid w:val="0089314E"/>
    <w:rsid w:val="00893C38"/>
    <w:rsid w:val="00894C4B"/>
    <w:rsid w:val="0089599C"/>
    <w:rsid w:val="0089713D"/>
    <w:rsid w:val="008A19A3"/>
    <w:rsid w:val="008A1AAC"/>
    <w:rsid w:val="008A23F5"/>
    <w:rsid w:val="008A2C79"/>
    <w:rsid w:val="008A41FA"/>
    <w:rsid w:val="008A5D03"/>
    <w:rsid w:val="008A6985"/>
    <w:rsid w:val="008A69A5"/>
    <w:rsid w:val="008A74C8"/>
    <w:rsid w:val="008B133F"/>
    <w:rsid w:val="008B13A7"/>
    <w:rsid w:val="008B1560"/>
    <w:rsid w:val="008B165C"/>
    <w:rsid w:val="008B1970"/>
    <w:rsid w:val="008B1DBA"/>
    <w:rsid w:val="008B3F44"/>
    <w:rsid w:val="008B5133"/>
    <w:rsid w:val="008B628C"/>
    <w:rsid w:val="008B73D5"/>
    <w:rsid w:val="008B76D8"/>
    <w:rsid w:val="008C0325"/>
    <w:rsid w:val="008C05E1"/>
    <w:rsid w:val="008C31CB"/>
    <w:rsid w:val="008C4948"/>
    <w:rsid w:val="008C505E"/>
    <w:rsid w:val="008C6133"/>
    <w:rsid w:val="008C72C7"/>
    <w:rsid w:val="008C7CAB"/>
    <w:rsid w:val="008C7F3C"/>
    <w:rsid w:val="008D11E3"/>
    <w:rsid w:val="008D3611"/>
    <w:rsid w:val="008D36AD"/>
    <w:rsid w:val="008D3DA8"/>
    <w:rsid w:val="008D6B81"/>
    <w:rsid w:val="008E1451"/>
    <w:rsid w:val="008E2B6A"/>
    <w:rsid w:val="008E6164"/>
    <w:rsid w:val="008E637A"/>
    <w:rsid w:val="008E7610"/>
    <w:rsid w:val="008E764B"/>
    <w:rsid w:val="008F045D"/>
    <w:rsid w:val="008F0B8E"/>
    <w:rsid w:val="008F1122"/>
    <w:rsid w:val="008F21A6"/>
    <w:rsid w:val="008F321C"/>
    <w:rsid w:val="008F4821"/>
    <w:rsid w:val="008F4B4D"/>
    <w:rsid w:val="008F5401"/>
    <w:rsid w:val="008F788F"/>
    <w:rsid w:val="00901190"/>
    <w:rsid w:val="00902EF7"/>
    <w:rsid w:val="0090301F"/>
    <w:rsid w:val="00903EDF"/>
    <w:rsid w:val="00903F94"/>
    <w:rsid w:val="00904267"/>
    <w:rsid w:val="00904BE1"/>
    <w:rsid w:val="0090543A"/>
    <w:rsid w:val="009054B7"/>
    <w:rsid w:val="00905ECF"/>
    <w:rsid w:val="00911972"/>
    <w:rsid w:val="00913E10"/>
    <w:rsid w:val="00914DFD"/>
    <w:rsid w:val="0091717B"/>
    <w:rsid w:val="0091753A"/>
    <w:rsid w:val="00917FA2"/>
    <w:rsid w:val="009202D0"/>
    <w:rsid w:val="0092128D"/>
    <w:rsid w:val="00922166"/>
    <w:rsid w:val="00923AA7"/>
    <w:rsid w:val="00926576"/>
    <w:rsid w:val="0092675F"/>
    <w:rsid w:val="009274C9"/>
    <w:rsid w:val="00927AED"/>
    <w:rsid w:val="00931313"/>
    <w:rsid w:val="009317BD"/>
    <w:rsid w:val="0093180C"/>
    <w:rsid w:val="00931D31"/>
    <w:rsid w:val="0093268C"/>
    <w:rsid w:val="00933E21"/>
    <w:rsid w:val="0093768F"/>
    <w:rsid w:val="00942517"/>
    <w:rsid w:val="00943030"/>
    <w:rsid w:val="00943351"/>
    <w:rsid w:val="00944144"/>
    <w:rsid w:val="00944595"/>
    <w:rsid w:val="009457AA"/>
    <w:rsid w:val="00947388"/>
    <w:rsid w:val="0094797D"/>
    <w:rsid w:val="009500FF"/>
    <w:rsid w:val="00952D16"/>
    <w:rsid w:val="0095388D"/>
    <w:rsid w:val="00955F3D"/>
    <w:rsid w:val="0095674F"/>
    <w:rsid w:val="009579C1"/>
    <w:rsid w:val="00961B69"/>
    <w:rsid w:val="0096319C"/>
    <w:rsid w:val="0096507C"/>
    <w:rsid w:val="00970132"/>
    <w:rsid w:val="009708B6"/>
    <w:rsid w:val="009726C2"/>
    <w:rsid w:val="0097498C"/>
    <w:rsid w:val="00975842"/>
    <w:rsid w:val="009764FD"/>
    <w:rsid w:val="00976DDF"/>
    <w:rsid w:val="00976E00"/>
    <w:rsid w:val="0097742E"/>
    <w:rsid w:val="00977702"/>
    <w:rsid w:val="00977908"/>
    <w:rsid w:val="00980551"/>
    <w:rsid w:val="009806B4"/>
    <w:rsid w:val="00980D28"/>
    <w:rsid w:val="0098145C"/>
    <w:rsid w:val="00981C51"/>
    <w:rsid w:val="00981D68"/>
    <w:rsid w:val="00984414"/>
    <w:rsid w:val="00985452"/>
    <w:rsid w:val="00986223"/>
    <w:rsid w:val="00986F35"/>
    <w:rsid w:val="009872A6"/>
    <w:rsid w:val="00987337"/>
    <w:rsid w:val="00987377"/>
    <w:rsid w:val="00987B12"/>
    <w:rsid w:val="00987DC2"/>
    <w:rsid w:val="00991425"/>
    <w:rsid w:val="00991466"/>
    <w:rsid w:val="0099178F"/>
    <w:rsid w:val="00991B35"/>
    <w:rsid w:val="00992045"/>
    <w:rsid w:val="00992217"/>
    <w:rsid w:val="0099260C"/>
    <w:rsid w:val="0099291A"/>
    <w:rsid w:val="0099306E"/>
    <w:rsid w:val="00994C38"/>
    <w:rsid w:val="0099501D"/>
    <w:rsid w:val="009951E3"/>
    <w:rsid w:val="00997180"/>
    <w:rsid w:val="009A24B5"/>
    <w:rsid w:val="009A28C6"/>
    <w:rsid w:val="009A4588"/>
    <w:rsid w:val="009A6704"/>
    <w:rsid w:val="009A7005"/>
    <w:rsid w:val="009B0352"/>
    <w:rsid w:val="009B1784"/>
    <w:rsid w:val="009B2307"/>
    <w:rsid w:val="009B3F93"/>
    <w:rsid w:val="009B5848"/>
    <w:rsid w:val="009B5F50"/>
    <w:rsid w:val="009B6C9A"/>
    <w:rsid w:val="009B71CF"/>
    <w:rsid w:val="009B7D0F"/>
    <w:rsid w:val="009C1202"/>
    <w:rsid w:val="009C6531"/>
    <w:rsid w:val="009C656E"/>
    <w:rsid w:val="009C728B"/>
    <w:rsid w:val="009C7509"/>
    <w:rsid w:val="009C75B9"/>
    <w:rsid w:val="009C7A81"/>
    <w:rsid w:val="009C7F74"/>
    <w:rsid w:val="009D074E"/>
    <w:rsid w:val="009D2498"/>
    <w:rsid w:val="009D3054"/>
    <w:rsid w:val="009D4AF6"/>
    <w:rsid w:val="009D5691"/>
    <w:rsid w:val="009D6AFE"/>
    <w:rsid w:val="009D77C3"/>
    <w:rsid w:val="009E153F"/>
    <w:rsid w:val="009E304E"/>
    <w:rsid w:val="009E44D9"/>
    <w:rsid w:val="009F0329"/>
    <w:rsid w:val="009F04E9"/>
    <w:rsid w:val="009F091E"/>
    <w:rsid w:val="009F21D5"/>
    <w:rsid w:val="009F2E39"/>
    <w:rsid w:val="009F7D10"/>
    <w:rsid w:val="00A014C9"/>
    <w:rsid w:val="00A01907"/>
    <w:rsid w:val="00A0252F"/>
    <w:rsid w:val="00A02C63"/>
    <w:rsid w:val="00A054AE"/>
    <w:rsid w:val="00A063EA"/>
    <w:rsid w:val="00A064B0"/>
    <w:rsid w:val="00A075CA"/>
    <w:rsid w:val="00A07B34"/>
    <w:rsid w:val="00A07FD1"/>
    <w:rsid w:val="00A13CD4"/>
    <w:rsid w:val="00A142C1"/>
    <w:rsid w:val="00A1660D"/>
    <w:rsid w:val="00A17110"/>
    <w:rsid w:val="00A21172"/>
    <w:rsid w:val="00A22DBE"/>
    <w:rsid w:val="00A22DC4"/>
    <w:rsid w:val="00A231B5"/>
    <w:rsid w:val="00A238E3"/>
    <w:rsid w:val="00A26C37"/>
    <w:rsid w:val="00A26D15"/>
    <w:rsid w:val="00A274F6"/>
    <w:rsid w:val="00A30C84"/>
    <w:rsid w:val="00A30E8C"/>
    <w:rsid w:val="00A33990"/>
    <w:rsid w:val="00A36102"/>
    <w:rsid w:val="00A37075"/>
    <w:rsid w:val="00A37AA5"/>
    <w:rsid w:val="00A414F6"/>
    <w:rsid w:val="00A4168A"/>
    <w:rsid w:val="00A44525"/>
    <w:rsid w:val="00A4464B"/>
    <w:rsid w:val="00A449F0"/>
    <w:rsid w:val="00A45237"/>
    <w:rsid w:val="00A456CD"/>
    <w:rsid w:val="00A457E0"/>
    <w:rsid w:val="00A45B5F"/>
    <w:rsid w:val="00A46BE1"/>
    <w:rsid w:val="00A519F2"/>
    <w:rsid w:val="00A54005"/>
    <w:rsid w:val="00A542C8"/>
    <w:rsid w:val="00A55485"/>
    <w:rsid w:val="00A55935"/>
    <w:rsid w:val="00A56FA4"/>
    <w:rsid w:val="00A5734A"/>
    <w:rsid w:val="00A57ABE"/>
    <w:rsid w:val="00A629A3"/>
    <w:rsid w:val="00A64003"/>
    <w:rsid w:val="00A650C9"/>
    <w:rsid w:val="00A65FAF"/>
    <w:rsid w:val="00A66A55"/>
    <w:rsid w:val="00A67E3C"/>
    <w:rsid w:val="00A67F1A"/>
    <w:rsid w:val="00A701B7"/>
    <w:rsid w:val="00A7111B"/>
    <w:rsid w:val="00A72BFF"/>
    <w:rsid w:val="00A741D6"/>
    <w:rsid w:val="00A7508D"/>
    <w:rsid w:val="00A750E3"/>
    <w:rsid w:val="00A755C2"/>
    <w:rsid w:val="00A75A33"/>
    <w:rsid w:val="00A75BCC"/>
    <w:rsid w:val="00A75FE7"/>
    <w:rsid w:val="00A774DF"/>
    <w:rsid w:val="00A77704"/>
    <w:rsid w:val="00A816FA"/>
    <w:rsid w:val="00A8195E"/>
    <w:rsid w:val="00A81D59"/>
    <w:rsid w:val="00A84321"/>
    <w:rsid w:val="00A86A43"/>
    <w:rsid w:val="00A87A90"/>
    <w:rsid w:val="00A90910"/>
    <w:rsid w:val="00A92142"/>
    <w:rsid w:val="00A92212"/>
    <w:rsid w:val="00A9475F"/>
    <w:rsid w:val="00A948F6"/>
    <w:rsid w:val="00AA1662"/>
    <w:rsid w:val="00AA2EE7"/>
    <w:rsid w:val="00AA3763"/>
    <w:rsid w:val="00AA3ED8"/>
    <w:rsid w:val="00AA43D5"/>
    <w:rsid w:val="00AA4F9A"/>
    <w:rsid w:val="00AA5DEE"/>
    <w:rsid w:val="00AA7B9C"/>
    <w:rsid w:val="00AB3FC3"/>
    <w:rsid w:val="00AB55FC"/>
    <w:rsid w:val="00AB5B44"/>
    <w:rsid w:val="00AB5BE2"/>
    <w:rsid w:val="00AB6188"/>
    <w:rsid w:val="00AB6464"/>
    <w:rsid w:val="00AB79B0"/>
    <w:rsid w:val="00AB7F0F"/>
    <w:rsid w:val="00AC2F9D"/>
    <w:rsid w:val="00AC354A"/>
    <w:rsid w:val="00AC3EE5"/>
    <w:rsid w:val="00AC6115"/>
    <w:rsid w:val="00AC6C1E"/>
    <w:rsid w:val="00AD0D9E"/>
    <w:rsid w:val="00AD1AC9"/>
    <w:rsid w:val="00AD2605"/>
    <w:rsid w:val="00AD2A2F"/>
    <w:rsid w:val="00AD31C0"/>
    <w:rsid w:val="00AD32A6"/>
    <w:rsid w:val="00AD43A2"/>
    <w:rsid w:val="00AD45AC"/>
    <w:rsid w:val="00AD71B7"/>
    <w:rsid w:val="00AD7483"/>
    <w:rsid w:val="00AE1872"/>
    <w:rsid w:val="00AE2672"/>
    <w:rsid w:val="00AE3754"/>
    <w:rsid w:val="00AE3D5B"/>
    <w:rsid w:val="00AE4969"/>
    <w:rsid w:val="00AE5CF2"/>
    <w:rsid w:val="00AE6A83"/>
    <w:rsid w:val="00AE6B4F"/>
    <w:rsid w:val="00AE77E4"/>
    <w:rsid w:val="00AE7D9F"/>
    <w:rsid w:val="00AF0ED8"/>
    <w:rsid w:val="00AF3640"/>
    <w:rsid w:val="00AF48AA"/>
    <w:rsid w:val="00AF4A63"/>
    <w:rsid w:val="00AF56C8"/>
    <w:rsid w:val="00AF7BE2"/>
    <w:rsid w:val="00B0021D"/>
    <w:rsid w:val="00B0035B"/>
    <w:rsid w:val="00B00AC4"/>
    <w:rsid w:val="00B00AE3"/>
    <w:rsid w:val="00B017C7"/>
    <w:rsid w:val="00B01B4D"/>
    <w:rsid w:val="00B0294C"/>
    <w:rsid w:val="00B0427C"/>
    <w:rsid w:val="00B05A3A"/>
    <w:rsid w:val="00B05B79"/>
    <w:rsid w:val="00B079A9"/>
    <w:rsid w:val="00B07C54"/>
    <w:rsid w:val="00B10603"/>
    <w:rsid w:val="00B10FAE"/>
    <w:rsid w:val="00B11897"/>
    <w:rsid w:val="00B13719"/>
    <w:rsid w:val="00B13D75"/>
    <w:rsid w:val="00B13E60"/>
    <w:rsid w:val="00B14335"/>
    <w:rsid w:val="00B14DEB"/>
    <w:rsid w:val="00B15B49"/>
    <w:rsid w:val="00B15ED9"/>
    <w:rsid w:val="00B16765"/>
    <w:rsid w:val="00B16AC2"/>
    <w:rsid w:val="00B16E9C"/>
    <w:rsid w:val="00B17504"/>
    <w:rsid w:val="00B17750"/>
    <w:rsid w:val="00B20A78"/>
    <w:rsid w:val="00B234FA"/>
    <w:rsid w:val="00B2457E"/>
    <w:rsid w:val="00B247CD"/>
    <w:rsid w:val="00B253EA"/>
    <w:rsid w:val="00B25B20"/>
    <w:rsid w:val="00B279EF"/>
    <w:rsid w:val="00B33DED"/>
    <w:rsid w:val="00B33E24"/>
    <w:rsid w:val="00B343F4"/>
    <w:rsid w:val="00B352D8"/>
    <w:rsid w:val="00B40351"/>
    <w:rsid w:val="00B4174F"/>
    <w:rsid w:val="00B42AD4"/>
    <w:rsid w:val="00B450FD"/>
    <w:rsid w:val="00B45709"/>
    <w:rsid w:val="00B50B8B"/>
    <w:rsid w:val="00B50FB0"/>
    <w:rsid w:val="00B5111F"/>
    <w:rsid w:val="00B53026"/>
    <w:rsid w:val="00B5374D"/>
    <w:rsid w:val="00B55F48"/>
    <w:rsid w:val="00B56153"/>
    <w:rsid w:val="00B619AA"/>
    <w:rsid w:val="00B6279D"/>
    <w:rsid w:val="00B653D5"/>
    <w:rsid w:val="00B67F79"/>
    <w:rsid w:val="00B7041F"/>
    <w:rsid w:val="00B7113C"/>
    <w:rsid w:val="00B7176E"/>
    <w:rsid w:val="00B71D64"/>
    <w:rsid w:val="00B73843"/>
    <w:rsid w:val="00B738ED"/>
    <w:rsid w:val="00B73B39"/>
    <w:rsid w:val="00B752F1"/>
    <w:rsid w:val="00B75675"/>
    <w:rsid w:val="00B76643"/>
    <w:rsid w:val="00B7788F"/>
    <w:rsid w:val="00B77B70"/>
    <w:rsid w:val="00B827DF"/>
    <w:rsid w:val="00B836CC"/>
    <w:rsid w:val="00B838EE"/>
    <w:rsid w:val="00B83BF8"/>
    <w:rsid w:val="00B845C7"/>
    <w:rsid w:val="00B84CB5"/>
    <w:rsid w:val="00B858B4"/>
    <w:rsid w:val="00B85B9E"/>
    <w:rsid w:val="00B91F18"/>
    <w:rsid w:val="00B938CE"/>
    <w:rsid w:val="00B94084"/>
    <w:rsid w:val="00B9528B"/>
    <w:rsid w:val="00B96E2A"/>
    <w:rsid w:val="00BA0348"/>
    <w:rsid w:val="00BA17A3"/>
    <w:rsid w:val="00BA20FB"/>
    <w:rsid w:val="00BA2E9C"/>
    <w:rsid w:val="00BA5EB0"/>
    <w:rsid w:val="00BB22E9"/>
    <w:rsid w:val="00BB25CF"/>
    <w:rsid w:val="00BB3071"/>
    <w:rsid w:val="00BB34CA"/>
    <w:rsid w:val="00BB3EB9"/>
    <w:rsid w:val="00BB4504"/>
    <w:rsid w:val="00BB5616"/>
    <w:rsid w:val="00BB7CEF"/>
    <w:rsid w:val="00BC0961"/>
    <w:rsid w:val="00BC0D88"/>
    <w:rsid w:val="00BC11AA"/>
    <w:rsid w:val="00BC1682"/>
    <w:rsid w:val="00BC27CE"/>
    <w:rsid w:val="00BD00DA"/>
    <w:rsid w:val="00BD040D"/>
    <w:rsid w:val="00BD4123"/>
    <w:rsid w:val="00BD4567"/>
    <w:rsid w:val="00BD58B8"/>
    <w:rsid w:val="00BD5B24"/>
    <w:rsid w:val="00BD6820"/>
    <w:rsid w:val="00BD7550"/>
    <w:rsid w:val="00BD7DC4"/>
    <w:rsid w:val="00BE06D9"/>
    <w:rsid w:val="00BE1129"/>
    <w:rsid w:val="00BE162C"/>
    <w:rsid w:val="00BE2A75"/>
    <w:rsid w:val="00BE2BDC"/>
    <w:rsid w:val="00BE305A"/>
    <w:rsid w:val="00BE3219"/>
    <w:rsid w:val="00BE49FA"/>
    <w:rsid w:val="00BE54F8"/>
    <w:rsid w:val="00BE73A2"/>
    <w:rsid w:val="00BF0557"/>
    <w:rsid w:val="00BF3141"/>
    <w:rsid w:val="00BF390A"/>
    <w:rsid w:val="00BF3C3D"/>
    <w:rsid w:val="00BF474A"/>
    <w:rsid w:val="00BF61BF"/>
    <w:rsid w:val="00BF7FC2"/>
    <w:rsid w:val="00C00107"/>
    <w:rsid w:val="00C00299"/>
    <w:rsid w:val="00C014F4"/>
    <w:rsid w:val="00C03CAB"/>
    <w:rsid w:val="00C04873"/>
    <w:rsid w:val="00C048C6"/>
    <w:rsid w:val="00C05E41"/>
    <w:rsid w:val="00C06450"/>
    <w:rsid w:val="00C07CC1"/>
    <w:rsid w:val="00C07E27"/>
    <w:rsid w:val="00C100BD"/>
    <w:rsid w:val="00C105C7"/>
    <w:rsid w:val="00C10D06"/>
    <w:rsid w:val="00C1137B"/>
    <w:rsid w:val="00C12330"/>
    <w:rsid w:val="00C129B6"/>
    <w:rsid w:val="00C16400"/>
    <w:rsid w:val="00C16ED7"/>
    <w:rsid w:val="00C2179A"/>
    <w:rsid w:val="00C2331B"/>
    <w:rsid w:val="00C23D92"/>
    <w:rsid w:val="00C257BD"/>
    <w:rsid w:val="00C25B34"/>
    <w:rsid w:val="00C27BD6"/>
    <w:rsid w:val="00C31339"/>
    <w:rsid w:val="00C31401"/>
    <w:rsid w:val="00C34D71"/>
    <w:rsid w:val="00C40569"/>
    <w:rsid w:val="00C41FB5"/>
    <w:rsid w:val="00C42994"/>
    <w:rsid w:val="00C46E73"/>
    <w:rsid w:val="00C46F15"/>
    <w:rsid w:val="00C5013D"/>
    <w:rsid w:val="00C510E1"/>
    <w:rsid w:val="00C53AD0"/>
    <w:rsid w:val="00C55D13"/>
    <w:rsid w:val="00C5671A"/>
    <w:rsid w:val="00C57102"/>
    <w:rsid w:val="00C6167A"/>
    <w:rsid w:val="00C6305F"/>
    <w:rsid w:val="00C63574"/>
    <w:rsid w:val="00C64603"/>
    <w:rsid w:val="00C65465"/>
    <w:rsid w:val="00C70456"/>
    <w:rsid w:val="00C707BD"/>
    <w:rsid w:val="00C73973"/>
    <w:rsid w:val="00C7529E"/>
    <w:rsid w:val="00C76926"/>
    <w:rsid w:val="00C80029"/>
    <w:rsid w:val="00C80057"/>
    <w:rsid w:val="00C8344C"/>
    <w:rsid w:val="00C84949"/>
    <w:rsid w:val="00C849D4"/>
    <w:rsid w:val="00C84A21"/>
    <w:rsid w:val="00C84ACB"/>
    <w:rsid w:val="00C84EEC"/>
    <w:rsid w:val="00C86347"/>
    <w:rsid w:val="00C87297"/>
    <w:rsid w:val="00C8758E"/>
    <w:rsid w:val="00C877F5"/>
    <w:rsid w:val="00C90C26"/>
    <w:rsid w:val="00C9164F"/>
    <w:rsid w:val="00C919E3"/>
    <w:rsid w:val="00C92999"/>
    <w:rsid w:val="00C94304"/>
    <w:rsid w:val="00C94B2A"/>
    <w:rsid w:val="00C9503D"/>
    <w:rsid w:val="00C95B97"/>
    <w:rsid w:val="00CA032B"/>
    <w:rsid w:val="00CA06E6"/>
    <w:rsid w:val="00CA097E"/>
    <w:rsid w:val="00CA139B"/>
    <w:rsid w:val="00CA225C"/>
    <w:rsid w:val="00CA2974"/>
    <w:rsid w:val="00CA38F0"/>
    <w:rsid w:val="00CA4373"/>
    <w:rsid w:val="00CA47A5"/>
    <w:rsid w:val="00CA4925"/>
    <w:rsid w:val="00CA7161"/>
    <w:rsid w:val="00CA75B8"/>
    <w:rsid w:val="00CB0A49"/>
    <w:rsid w:val="00CB2EE3"/>
    <w:rsid w:val="00CB4F37"/>
    <w:rsid w:val="00CB602F"/>
    <w:rsid w:val="00CB752D"/>
    <w:rsid w:val="00CB772C"/>
    <w:rsid w:val="00CC0208"/>
    <w:rsid w:val="00CC100B"/>
    <w:rsid w:val="00CC517F"/>
    <w:rsid w:val="00CC7302"/>
    <w:rsid w:val="00CC7CEA"/>
    <w:rsid w:val="00CD0AEA"/>
    <w:rsid w:val="00CD2633"/>
    <w:rsid w:val="00CD287D"/>
    <w:rsid w:val="00CD4F80"/>
    <w:rsid w:val="00CD53AD"/>
    <w:rsid w:val="00CD6017"/>
    <w:rsid w:val="00CD6356"/>
    <w:rsid w:val="00CD6E0B"/>
    <w:rsid w:val="00CE1014"/>
    <w:rsid w:val="00CE19EA"/>
    <w:rsid w:val="00CE1A20"/>
    <w:rsid w:val="00CE2A88"/>
    <w:rsid w:val="00CE5173"/>
    <w:rsid w:val="00CE5326"/>
    <w:rsid w:val="00CE5AA1"/>
    <w:rsid w:val="00CE7B2A"/>
    <w:rsid w:val="00CF01A1"/>
    <w:rsid w:val="00CF469A"/>
    <w:rsid w:val="00CF5702"/>
    <w:rsid w:val="00CF582A"/>
    <w:rsid w:val="00CF7188"/>
    <w:rsid w:val="00D010D9"/>
    <w:rsid w:val="00D01377"/>
    <w:rsid w:val="00D01479"/>
    <w:rsid w:val="00D0420D"/>
    <w:rsid w:val="00D0566C"/>
    <w:rsid w:val="00D076D7"/>
    <w:rsid w:val="00D07EBF"/>
    <w:rsid w:val="00D10FAC"/>
    <w:rsid w:val="00D11A98"/>
    <w:rsid w:val="00D123DC"/>
    <w:rsid w:val="00D14B44"/>
    <w:rsid w:val="00D15A2D"/>
    <w:rsid w:val="00D168F2"/>
    <w:rsid w:val="00D21A14"/>
    <w:rsid w:val="00D21AD9"/>
    <w:rsid w:val="00D21DBD"/>
    <w:rsid w:val="00D223C4"/>
    <w:rsid w:val="00D24511"/>
    <w:rsid w:val="00D25100"/>
    <w:rsid w:val="00D26DBE"/>
    <w:rsid w:val="00D270AD"/>
    <w:rsid w:val="00D271AC"/>
    <w:rsid w:val="00D27929"/>
    <w:rsid w:val="00D27A73"/>
    <w:rsid w:val="00D30F43"/>
    <w:rsid w:val="00D31418"/>
    <w:rsid w:val="00D31729"/>
    <w:rsid w:val="00D3264F"/>
    <w:rsid w:val="00D33DD1"/>
    <w:rsid w:val="00D33DE6"/>
    <w:rsid w:val="00D34A4F"/>
    <w:rsid w:val="00D3558A"/>
    <w:rsid w:val="00D36D29"/>
    <w:rsid w:val="00D36E27"/>
    <w:rsid w:val="00D37334"/>
    <w:rsid w:val="00D375DE"/>
    <w:rsid w:val="00D37856"/>
    <w:rsid w:val="00D405E2"/>
    <w:rsid w:val="00D40BB2"/>
    <w:rsid w:val="00D40FC3"/>
    <w:rsid w:val="00D43680"/>
    <w:rsid w:val="00D439E5"/>
    <w:rsid w:val="00D45E12"/>
    <w:rsid w:val="00D509FC"/>
    <w:rsid w:val="00D50A91"/>
    <w:rsid w:val="00D512F3"/>
    <w:rsid w:val="00D52EF5"/>
    <w:rsid w:val="00D53612"/>
    <w:rsid w:val="00D53D27"/>
    <w:rsid w:val="00D5437B"/>
    <w:rsid w:val="00D54466"/>
    <w:rsid w:val="00D545AE"/>
    <w:rsid w:val="00D562CB"/>
    <w:rsid w:val="00D57BFA"/>
    <w:rsid w:val="00D61A9A"/>
    <w:rsid w:val="00D624DA"/>
    <w:rsid w:val="00D62594"/>
    <w:rsid w:val="00D627A7"/>
    <w:rsid w:val="00D64DCD"/>
    <w:rsid w:val="00D657AE"/>
    <w:rsid w:val="00D7039B"/>
    <w:rsid w:val="00D704C0"/>
    <w:rsid w:val="00D70B01"/>
    <w:rsid w:val="00D7122C"/>
    <w:rsid w:val="00D7220E"/>
    <w:rsid w:val="00D73597"/>
    <w:rsid w:val="00D770F8"/>
    <w:rsid w:val="00D77487"/>
    <w:rsid w:val="00D810D7"/>
    <w:rsid w:val="00D826FF"/>
    <w:rsid w:val="00D83FD2"/>
    <w:rsid w:val="00D8451A"/>
    <w:rsid w:val="00D84B66"/>
    <w:rsid w:val="00D853FF"/>
    <w:rsid w:val="00D917A9"/>
    <w:rsid w:val="00D91F14"/>
    <w:rsid w:val="00D93A7C"/>
    <w:rsid w:val="00D94871"/>
    <w:rsid w:val="00D96AFA"/>
    <w:rsid w:val="00D97BBE"/>
    <w:rsid w:val="00DA06AC"/>
    <w:rsid w:val="00DA3CEC"/>
    <w:rsid w:val="00DA3DC4"/>
    <w:rsid w:val="00DA406F"/>
    <w:rsid w:val="00DA49C1"/>
    <w:rsid w:val="00DA4DAF"/>
    <w:rsid w:val="00DA581B"/>
    <w:rsid w:val="00DA612A"/>
    <w:rsid w:val="00DA621E"/>
    <w:rsid w:val="00DA6657"/>
    <w:rsid w:val="00DA77FF"/>
    <w:rsid w:val="00DB0B2B"/>
    <w:rsid w:val="00DB10B5"/>
    <w:rsid w:val="00DB3732"/>
    <w:rsid w:val="00DB37B4"/>
    <w:rsid w:val="00DB4358"/>
    <w:rsid w:val="00DB5796"/>
    <w:rsid w:val="00DC0CFE"/>
    <w:rsid w:val="00DC1F1B"/>
    <w:rsid w:val="00DC1FCE"/>
    <w:rsid w:val="00DC2D6E"/>
    <w:rsid w:val="00DC5124"/>
    <w:rsid w:val="00DC5604"/>
    <w:rsid w:val="00DC5951"/>
    <w:rsid w:val="00DC6539"/>
    <w:rsid w:val="00DC79E2"/>
    <w:rsid w:val="00DD0766"/>
    <w:rsid w:val="00DD1C99"/>
    <w:rsid w:val="00DD354B"/>
    <w:rsid w:val="00DD456E"/>
    <w:rsid w:val="00DD46DF"/>
    <w:rsid w:val="00DD5C6C"/>
    <w:rsid w:val="00DD5D42"/>
    <w:rsid w:val="00DD65AB"/>
    <w:rsid w:val="00DD7162"/>
    <w:rsid w:val="00DE4C97"/>
    <w:rsid w:val="00DE53C0"/>
    <w:rsid w:val="00DE6710"/>
    <w:rsid w:val="00DF0018"/>
    <w:rsid w:val="00DF09E5"/>
    <w:rsid w:val="00DF1C4A"/>
    <w:rsid w:val="00DF51C5"/>
    <w:rsid w:val="00DF5ABE"/>
    <w:rsid w:val="00E011E8"/>
    <w:rsid w:val="00E0148A"/>
    <w:rsid w:val="00E014FD"/>
    <w:rsid w:val="00E01699"/>
    <w:rsid w:val="00E02B05"/>
    <w:rsid w:val="00E02F41"/>
    <w:rsid w:val="00E03A22"/>
    <w:rsid w:val="00E04B27"/>
    <w:rsid w:val="00E06825"/>
    <w:rsid w:val="00E06BC9"/>
    <w:rsid w:val="00E0733D"/>
    <w:rsid w:val="00E0784F"/>
    <w:rsid w:val="00E10E28"/>
    <w:rsid w:val="00E10F69"/>
    <w:rsid w:val="00E11719"/>
    <w:rsid w:val="00E11913"/>
    <w:rsid w:val="00E11D92"/>
    <w:rsid w:val="00E120B1"/>
    <w:rsid w:val="00E12602"/>
    <w:rsid w:val="00E12953"/>
    <w:rsid w:val="00E14F51"/>
    <w:rsid w:val="00E15058"/>
    <w:rsid w:val="00E15797"/>
    <w:rsid w:val="00E17553"/>
    <w:rsid w:val="00E207A5"/>
    <w:rsid w:val="00E21C91"/>
    <w:rsid w:val="00E21DB5"/>
    <w:rsid w:val="00E23BDC"/>
    <w:rsid w:val="00E244CD"/>
    <w:rsid w:val="00E2683B"/>
    <w:rsid w:val="00E26A37"/>
    <w:rsid w:val="00E27417"/>
    <w:rsid w:val="00E30D2B"/>
    <w:rsid w:val="00E328FD"/>
    <w:rsid w:val="00E378F0"/>
    <w:rsid w:val="00E37BC3"/>
    <w:rsid w:val="00E40E10"/>
    <w:rsid w:val="00E410A7"/>
    <w:rsid w:val="00E41B4A"/>
    <w:rsid w:val="00E41CB1"/>
    <w:rsid w:val="00E41D21"/>
    <w:rsid w:val="00E42106"/>
    <w:rsid w:val="00E43810"/>
    <w:rsid w:val="00E4596A"/>
    <w:rsid w:val="00E45FC3"/>
    <w:rsid w:val="00E46176"/>
    <w:rsid w:val="00E473B0"/>
    <w:rsid w:val="00E55896"/>
    <w:rsid w:val="00E562D3"/>
    <w:rsid w:val="00E565CD"/>
    <w:rsid w:val="00E576B6"/>
    <w:rsid w:val="00E57F8B"/>
    <w:rsid w:val="00E62758"/>
    <w:rsid w:val="00E63866"/>
    <w:rsid w:val="00E6486B"/>
    <w:rsid w:val="00E6686A"/>
    <w:rsid w:val="00E675E5"/>
    <w:rsid w:val="00E6768A"/>
    <w:rsid w:val="00E67ADF"/>
    <w:rsid w:val="00E70033"/>
    <w:rsid w:val="00E70314"/>
    <w:rsid w:val="00E70C47"/>
    <w:rsid w:val="00E70F21"/>
    <w:rsid w:val="00E71563"/>
    <w:rsid w:val="00E71C7F"/>
    <w:rsid w:val="00E7315B"/>
    <w:rsid w:val="00E73952"/>
    <w:rsid w:val="00E73AAA"/>
    <w:rsid w:val="00E748D9"/>
    <w:rsid w:val="00E74CF3"/>
    <w:rsid w:val="00E760C3"/>
    <w:rsid w:val="00E77F30"/>
    <w:rsid w:val="00E80334"/>
    <w:rsid w:val="00E8093C"/>
    <w:rsid w:val="00E80D77"/>
    <w:rsid w:val="00E81147"/>
    <w:rsid w:val="00E83205"/>
    <w:rsid w:val="00E8394F"/>
    <w:rsid w:val="00E90672"/>
    <w:rsid w:val="00E90ADC"/>
    <w:rsid w:val="00E939D7"/>
    <w:rsid w:val="00E949B7"/>
    <w:rsid w:val="00E94DEA"/>
    <w:rsid w:val="00E95804"/>
    <w:rsid w:val="00E95F24"/>
    <w:rsid w:val="00E966D4"/>
    <w:rsid w:val="00EA0112"/>
    <w:rsid w:val="00EA76D3"/>
    <w:rsid w:val="00EB10AE"/>
    <w:rsid w:val="00EB139E"/>
    <w:rsid w:val="00EB1ACA"/>
    <w:rsid w:val="00EB2514"/>
    <w:rsid w:val="00EB380E"/>
    <w:rsid w:val="00EB396C"/>
    <w:rsid w:val="00EB3C62"/>
    <w:rsid w:val="00EB498A"/>
    <w:rsid w:val="00EB591D"/>
    <w:rsid w:val="00EB6D10"/>
    <w:rsid w:val="00EB71AC"/>
    <w:rsid w:val="00EB76AA"/>
    <w:rsid w:val="00EC08E2"/>
    <w:rsid w:val="00EC09E3"/>
    <w:rsid w:val="00EC264D"/>
    <w:rsid w:val="00EC2C1B"/>
    <w:rsid w:val="00EC38D6"/>
    <w:rsid w:val="00EC5F1E"/>
    <w:rsid w:val="00EC7A76"/>
    <w:rsid w:val="00EC7AC7"/>
    <w:rsid w:val="00ED0B4A"/>
    <w:rsid w:val="00ED1FC2"/>
    <w:rsid w:val="00ED2B87"/>
    <w:rsid w:val="00ED405E"/>
    <w:rsid w:val="00ED48BA"/>
    <w:rsid w:val="00ED48DD"/>
    <w:rsid w:val="00ED6315"/>
    <w:rsid w:val="00ED7413"/>
    <w:rsid w:val="00ED7618"/>
    <w:rsid w:val="00EE10D6"/>
    <w:rsid w:val="00EE17EB"/>
    <w:rsid w:val="00EE5309"/>
    <w:rsid w:val="00EE58A4"/>
    <w:rsid w:val="00EE5979"/>
    <w:rsid w:val="00EE656D"/>
    <w:rsid w:val="00EF3C88"/>
    <w:rsid w:val="00EF3D2B"/>
    <w:rsid w:val="00EF4192"/>
    <w:rsid w:val="00EF50CE"/>
    <w:rsid w:val="00EF5461"/>
    <w:rsid w:val="00EF5D9D"/>
    <w:rsid w:val="00EF6D47"/>
    <w:rsid w:val="00EF7975"/>
    <w:rsid w:val="00EF7978"/>
    <w:rsid w:val="00F00610"/>
    <w:rsid w:val="00F018AE"/>
    <w:rsid w:val="00F02B35"/>
    <w:rsid w:val="00F032AA"/>
    <w:rsid w:val="00F0512B"/>
    <w:rsid w:val="00F07C9E"/>
    <w:rsid w:val="00F102DF"/>
    <w:rsid w:val="00F11C4B"/>
    <w:rsid w:val="00F12441"/>
    <w:rsid w:val="00F125B6"/>
    <w:rsid w:val="00F14CE8"/>
    <w:rsid w:val="00F15625"/>
    <w:rsid w:val="00F15C08"/>
    <w:rsid w:val="00F15E85"/>
    <w:rsid w:val="00F16DA2"/>
    <w:rsid w:val="00F171A2"/>
    <w:rsid w:val="00F17C3D"/>
    <w:rsid w:val="00F20685"/>
    <w:rsid w:val="00F20C34"/>
    <w:rsid w:val="00F2119B"/>
    <w:rsid w:val="00F213B2"/>
    <w:rsid w:val="00F23B20"/>
    <w:rsid w:val="00F261D8"/>
    <w:rsid w:val="00F2623F"/>
    <w:rsid w:val="00F26A2D"/>
    <w:rsid w:val="00F318AF"/>
    <w:rsid w:val="00F328C9"/>
    <w:rsid w:val="00F35961"/>
    <w:rsid w:val="00F36134"/>
    <w:rsid w:val="00F367D8"/>
    <w:rsid w:val="00F368BB"/>
    <w:rsid w:val="00F40455"/>
    <w:rsid w:val="00F42B27"/>
    <w:rsid w:val="00F42EC8"/>
    <w:rsid w:val="00F43519"/>
    <w:rsid w:val="00F43B54"/>
    <w:rsid w:val="00F4685A"/>
    <w:rsid w:val="00F51B9C"/>
    <w:rsid w:val="00F52331"/>
    <w:rsid w:val="00F525A9"/>
    <w:rsid w:val="00F528C0"/>
    <w:rsid w:val="00F5298E"/>
    <w:rsid w:val="00F538AE"/>
    <w:rsid w:val="00F54987"/>
    <w:rsid w:val="00F551E8"/>
    <w:rsid w:val="00F571FE"/>
    <w:rsid w:val="00F57CDF"/>
    <w:rsid w:val="00F60541"/>
    <w:rsid w:val="00F60872"/>
    <w:rsid w:val="00F608F1"/>
    <w:rsid w:val="00F627BF"/>
    <w:rsid w:val="00F63C47"/>
    <w:rsid w:val="00F645BC"/>
    <w:rsid w:val="00F65862"/>
    <w:rsid w:val="00F6640C"/>
    <w:rsid w:val="00F70CDB"/>
    <w:rsid w:val="00F721FB"/>
    <w:rsid w:val="00F729C6"/>
    <w:rsid w:val="00F72A4E"/>
    <w:rsid w:val="00F72EAF"/>
    <w:rsid w:val="00F74314"/>
    <w:rsid w:val="00F749A5"/>
    <w:rsid w:val="00F74DF5"/>
    <w:rsid w:val="00F754CE"/>
    <w:rsid w:val="00F756D3"/>
    <w:rsid w:val="00F760F0"/>
    <w:rsid w:val="00F77554"/>
    <w:rsid w:val="00F776DE"/>
    <w:rsid w:val="00F80334"/>
    <w:rsid w:val="00F816AE"/>
    <w:rsid w:val="00F829FE"/>
    <w:rsid w:val="00F84F2D"/>
    <w:rsid w:val="00F84F7B"/>
    <w:rsid w:val="00F85160"/>
    <w:rsid w:val="00F86782"/>
    <w:rsid w:val="00F90023"/>
    <w:rsid w:val="00F900E9"/>
    <w:rsid w:val="00F902A8"/>
    <w:rsid w:val="00F904D4"/>
    <w:rsid w:val="00F908A2"/>
    <w:rsid w:val="00F91929"/>
    <w:rsid w:val="00F9202D"/>
    <w:rsid w:val="00F94109"/>
    <w:rsid w:val="00F95F25"/>
    <w:rsid w:val="00F96AB2"/>
    <w:rsid w:val="00F96E1A"/>
    <w:rsid w:val="00FA02BC"/>
    <w:rsid w:val="00FA092B"/>
    <w:rsid w:val="00FA16BC"/>
    <w:rsid w:val="00FA1AB4"/>
    <w:rsid w:val="00FA2039"/>
    <w:rsid w:val="00FA2634"/>
    <w:rsid w:val="00FA30C3"/>
    <w:rsid w:val="00FA3C8D"/>
    <w:rsid w:val="00FA676A"/>
    <w:rsid w:val="00FA69B3"/>
    <w:rsid w:val="00FA7A5F"/>
    <w:rsid w:val="00FA7EC6"/>
    <w:rsid w:val="00FB024E"/>
    <w:rsid w:val="00FB123C"/>
    <w:rsid w:val="00FB25D0"/>
    <w:rsid w:val="00FB2B33"/>
    <w:rsid w:val="00FB2FC6"/>
    <w:rsid w:val="00FB31FB"/>
    <w:rsid w:val="00FB37E9"/>
    <w:rsid w:val="00FB4E4B"/>
    <w:rsid w:val="00FB4E5B"/>
    <w:rsid w:val="00FB4FF0"/>
    <w:rsid w:val="00FB53BE"/>
    <w:rsid w:val="00FB77DA"/>
    <w:rsid w:val="00FC04C9"/>
    <w:rsid w:val="00FC0BCC"/>
    <w:rsid w:val="00FC0CAE"/>
    <w:rsid w:val="00FC1189"/>
    <w:rsid w:val="00FC29C0"/>
    <w:rsid w:val="00FC456F"/>
    <w:rsid w:val="00FC5471"/>
    <w:rsid w:val="00FC5BEF"/>
    <w:rsid w:val="00FC5C32"/>
    <w:rsid w:val="00FC5EF8"/>
    <w:rsid w:val="00FC6EDB"/>
    <w:rsid w:val="00FC70A9"/>
    <w:rsid w:val="00FD0E3F"/>
    <w:rsid w:val="00FD1160"/>
    <w:rsid w:val="00FD47E0"/>
    <w:rsid w:val="00FD4B3A"/>
    <w:rsid w:val="00FD5783"/>
    <w:rsid w:val="00FD5DFA"/>
    <w:rsid w:val="00FD65E0"/>
    <w:rsid w:val="00FD7BED"/>
    <w:rsid w:val="00FE008C"/>
    <w:rsid w:val="00FE1317"/>
    <w:rsid w:val="00FE1979"/>
    <w:rsid w:val="00FE1D16"/>
    <w:rsid w:val="00FE242C"/>
    <w:rsid w:val="00FE4435"/>
    <w:rsid w:val="00FE470C"/>
    <w:rsid w:val="00FE4768"/>
    <w:rsid w:val="00FE5716"/>
    <w:rsid w:val="00FE5CD5"/>
    <w:rsid w:val="00FE5E56"/>
    <w:rsid w:val="00FE62D2"/>
    <w:rsid w:val="00FE6955"/>
    <w:rsid w:val="00FF16C3"/>
    <w:rsid w:val="00FF181B"/>
    <w:rsid w:val="00FF1E4A"/>
    <w:rsid w:val="00FF368A"/>
    <w:rsid w:val="00FF40C1"/>
    <w:rsid w:val="00FF40DC"/>
    <w:rsid w:val="00FF4A73"/>
    <w:rsid w:val="00FF4AAB"/>
    <w:rsid w:val="00FF4D96"/>
    <w:rsid w:val="00FF4EB4"/>
    <w:rsid w:val="00FF4EF8"/>
    <w:rsid w:val="00FF5787"/>
    <w:rsid w:val="00FF64B3"/>
    <w:rsid w:val="00FF68FC"/>
    <w:rsid w:val="00FF6AE7"/>
  </w:rsids>
  <m:mathPr>
    <m:mathFont m:val="Cambria Math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15:docId w15:val="{75E255BF-E659-4AE0-B984-2021996E5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B5133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spacing w:before="240" w:after="60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link w:val="HeaderChar"/>
    <w:uiPriority w:val="99"/>
    <w:pPr>
      <w:tabs>
        <w:tab w:val="center" w:pos="4513"/>
        <w:tab w:val="right" w:pos="9026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Footer">
    <w:name w:val="footer"/>
    <w:link w:val="FooterChar"/>
    <w:uiPriority w:val="99"/>
    <w:pPr>
      <w:tabs>
        <w:tab w:val="center" w:pos="4513"/>
        <w:tab w:val="right" w:pos="9026"/>
      </w:tabs>
      <w:spacing w:before="120" w:after="120"/>
    </w:pPr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customStyle="1" w:styleId="Body">
    <w:name w:val="Body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paragraph" w:styleId="ListParagraph">
    <w:name w:val="List Paragraph"/>
    <w:aliases w:val="Bullet 1,Bullet Points,Bullet Style,Bulleted list,Colorful List - Accent 11,Dot pt,F5 List Paragraph,Indicator Text,L,List Paragraph Char Char Char,List Paragraph1,List Paragraph11,List Paragraph12,MAIN CONTENT,No Spacing1,Numbered Para 1"/>
    <w:link w:val="ListParagraphChar"/>
    <w:uiPriority w:val="34"/>
    <w:qFormat/>
    <w:pPr>
      <w:spacing w:before="120" w:after="120"/>
      <w:ind w:left="7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">
    <w:name w:val="Imported Style 1"/>
    <w:pPr>
      <w:numPr>
        <w:numId w:val="1"/>
      </w:numPr>
    </w:pPr>
  </w:style>
  <w:style w:type="paragraph" w:customStyle="1" w:styleId="BodyA">
    <w:name w:val="Body A"/>
    <w:pPr>
      <w:spacing w:before="120" w:after="1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2">
    <w:name w:val="Imported Style 2"/>
    <w:pPr>
      <w:numPr>
        <w:numId w:val="2"/>
      </w:numPr>
    </w:pPr>
  </w:style>
  <w:style w:type="numbering" w:customStyle="1" w:styleId="ImportedStyle3">
    <w:name w:val="Imported Style 3"/>
    <w:pPr>
      <w:numPr>
        <w:numId w:val="3"/>
      </w:numPr>
    </w:pPr>
  </w:style>
  <w:style w:type="numbering" w:customStyle="1" w:styleId="ImportedStyle4">
    <w:name w:val="Imported Style 4"/>
    <w:pPr>
      <w:numPr>
        <w:numId w:val="4"/>
      </w:numPr>
    </w:pPr>
  </w:style>
  <w:style w:type="numbering" w:customStyle="1" w:styleId="ImportedStyle5">
    <w:name w:val="Imported Style 5"/>
    <w:pPr>
      <w:numPr>
        <w:numId w:val="5"/>
      </w:numPr>
    </w:pPr>
  </w:style>
  <w:style w:type="numbering" w:customStyle="1" w:styleId="ImportedStyle6">
    <w:name w:val="Imported Style 6"/>
    <w:pPr>
      <w:numPr>
        <w:numId w:val="6"/>
      </w:numPr>
    </w:pPr>
  </w:style>
  <w:style w:type="numbering" w:customStyle="1" w:styleId="List0">
    <w:name w:val="List 0"/>
    <w:basedOn w:val="ImportedStyle6"/>
    <w:pPr>
      <w:numPr>
        <w:numId w:val="7"/>
      </w:numPr>
    </w:pPr>
  </w:style>
  <w:style w:type="numbering" w:customStyle="1" w:styleId="List1">
    <w:name w:val="List 1"/>
    <w:basedOn w:val="ImportedStyle7"/>
    <w:pPr>
      <w:numPr>
        <w:numId w:val="8"/>
      </w:numPr>
    </w:pPr>
  </w:style>
  <w:style w:type="numbering" w:customStyle="1" w:styleId="ImportedStyle7">
    <w:name w:val="Imported Style 7"/>
  </w:style>
  <w:style w:type="numbering" w:customStyle="1" w:styleId="List21">
    <w:name w:val="List 21"/>
    <w:basedOn w:val="ImportedStyle6"/>
    <w:pPr>
      <w:numPr>
        <w:numId w:val="9"/>
      </w:numPr>
    </w:pPr>
  </w:style>
  <w:style w:type="numbering" w:customStyle="1" w:styleId="ImportedStyle8">
    <w:name w:val="Imported Style 8"/>
    <w:pPr>
      <w:numPr>
        <w:numId w:val="10"/>
      </w:numPr>
    </w:pPr>
  </w:style>
  <w:style w:type="numbering" w:customStyle="1" w:styleId="List31">
    <w:name w:val="List 31"/>
    <w:basedOn w:val="ImportedStyle9"/>
    <w:pPr>
      <w:numPr>
        <w:numId w:val="11"/>
      </w:numPr>
    </w:pPr>
  </w:style>
  <w:style w:type="numbering" w:customStyle="1" w:styleId="ImportedStyle9">
    <w:name w:val="Imported Style 9"/>
  </w:style>
  <w:style w:type="numbering" w:customStyle="1" w:styleId="ImportedStyle10">
    <w:name w:val="Imported Style 10"/>
    <w:pPr>
      <w:numPr>
        <w:numId w:val="12"/>
      </w:numPr>
    </w:pPr>
  </w:style>
  <w:style w:type="numbering" w:customStyle="1" w:styleId="ImportedStyle11">
    <w:name w:val="Imported Style 11"/>
    <w:pPr>
      <w:numPr>
        <w:numId w:val="13"/>
      </w:numPr>
    </w:pPr>
  </w:style>
  <w:style w:type="numbering" w:customStyle="1" w:styleId="ImportedStyle12">
    <w:name w:val="Imported Style 12"/>
    <w:pPr>
      <w:numPr>
        <w:numId w:val="14"/>
      </w:numPr>
    </w:pPr>
  </w:style>
  <w:style w:type="numbering" w:customStyle="1" w:styleId="ImportedStyle13">
    <w:name w:val="Imported Style 13"/>
    <w:pPr>
      <w:numPr>
        <w:numId w:val="15"/>
      </w:numPr>
    </w:pPr>
  </w:style>
  <w:style w:type="numbering" w:customStyle="1" w:styleId="ImportedStyle14">
    <w:name w:val="Imported Style 14"/>
    <w:pPr>
      <w:numPr>
        <w:numId w:val="16"/>
      </w:numPr>
    </w:pPr>
  </w:style>
  <w:style w:type="numbering" w:customStyle="1" w:styleId="ImportedStyle15">
    <w:name w:val="Imported Style 15"/>
    <w:pPr>
      <w:numPr>
        <w:numId w:val="17"/>
      </w:numPr>
    </w:pPr>
  </w:style>
  <w:style w:type="numbering" w:customStyle="1" w:styleId="ImportedStyle16">
    <w:name w:val="Imported Style 16"/>
    <w:pPr>
      <w:numPr>
        <w:numId w:val="34"/>
      </w:numPr>
    </w:pPr>
  </w:style>
  <w:style w:type="numbering" w:customStyle="1" w:styleId="ImportedStyle160">
    <w:name w:val="Imported Style 16.0"/>
    <w:pPr>
      <w:numPr>
        <w:numId w:val="18"/>
      </w:numPr>
    </w:pPr>
  </w:style>
  <w:style w:type="numbering" w:customStyle="1" w:styleId="ImportedStyle17">
    <w:name w:val="Imported Style 17"/>
    <w:pPr>
      <w:numPr>
        <w:numId w:val="20"/>
      </w:numPr>
    </w:pPr>
  </w:style>
  <w:style w:type="numbering" w:customStyle="1" w:styleId="List41">
    <w:name w:val="List 41"/>
    <w:basedOn w:val="ImportedStyle18"/>
    <w:pPr>
      <w:numPr>
        <w:numId w:val="19"/>
      </w:numPr>
    </w:pPr>
  </w:style>
  <w:style w:type="numbering" w:customStyle="1" w:styleId="ImportedStyle18">
    <w:name w:val="Imported Style 18"/>
  </w:style>
  <w:style w:type="numbering" w:customStyle="1" w:styleId="ImportedStyle19">
    <w:name w:val="Imported Style 19"/>
    <w:pPr>
      <w:numPr>
        <w:numId w:val="21"/>
      </w:numPr>
    </w:pPr>
  </w:style>
  <w:style w:type="numbering" w:customStyle="1" w:styleId="List51">
    <w:name w:val="List 51"/>
    <w:basedOn w:val="ImportedStyle20"/>
    <w:pPr>
      <w:numPr>
        <w:numId w:val="22"/>
      </w:numPr>
    </w:pPr>
  </w:style>
  <w:style w:type="numbering" w:customStyle="1" w:styleId="ImportedStyle20">
    <w:name w:val="Imported Style 20"/>
  </w:style>
  <w:style w:type="numbering" w:customStyle="1" w:styleId="ImportedStyle21">
    <w:name w:val="Imported Style 21"/>
    <w:pPr>
      <w:numPr>
        <w:numId w:val="23"/>
      </w:numPr>
    </w:pPr>
  </w:style>
  <w:style w:type="numbering" w:customStyle="1" w:styleId="List6">
    <w:name w:val="List 6"/>
    <w:basedOn w:val="ImportedStyle22"/>
    <w:pPr>
      <w:numPr>
        <w:numId w:val="24"/>
      </w:numPr>
    </w:pPr>
  </w:style>
  <w:style w:type="numbering" w:customStyle="1" w:styleId="ImportedStyle22">
    <w:name w:val="Imported Style 22"/>
  </w:style>
  <w:style w:type="numbering" w:customStyle="1" w:styleId="List7">
    <w:name w:val="List 7"/>
    <w:basedOn w:val="ImportedStyle22"/>
    <w:pPr>
      <w:numPr>
        <w:numId w:val="25"/>
      </w:numPr>
    </w:pPr>
  </w:style>
  <w:style w:type="numbering" w:customStyle="1" w:styleId="ImportedStyle23">
    <w:name w:val="Imported Style 23"/>
    <w:pPr>
      <w:numPr>
        <w:numId w:val="26"/>
      </w:numPr>
    </w:pPr>
  </w:style>
  <w:style w:type="numbering" w:customStyle="1" w:styleId="List8">
    <w:name w:val="List 8"/>
    <w:basedOn w:val="ImportedStyle24"/>
    <w:pPr>
      <w:numPr>
        <w:numId w:val="27"/>
      </w:numPr>
    </w:pPr>
  </w:style>
  <w:style w:type="numbering" w:customStyle="1" w:styleId="ImportedStyle24">
    <w:name w:val="Imported Style 24"/>
  </w:style>
  <w:style w:type="numbering" w:customStyle="1" w:styleId="List9">
    <w:name w:val="List 9"/>
    <w:basedOn w:val="ImportedStyle25"/>
    <w:pPr>
      <w:numPr>
        <w:numId w:val="28"/>
      </w:numPr>
    </w:pPr>
  </w:style>
  <w:style w:type="numbering" w:customStyle="1" w:styleId="ImportedStyle25">
    <w:name w:val="Imported Style 25"/>
  </w:style>
  <w:style w:type="numbering" w:customStyle="1" w:styleId="List10">
    <w:name w:val="List 10"/>
    <w:basedOn w:val="ImportedStyle26"/>
    <w:pPr>
      <w:numPr>
        <w:numId w:val="29"/>
      </w:numPr>
    </w:pPr>
  </w:style>
  <w:style w:type="numbering" w:customStyle="1" w:styleId="ImportedStyle26">
    <w:name w:val="Imported Style 26"/>
  </w:style>
  <w:style w:type="numbering" w:customStyle="1" w:styleId="ImportedStyle27">
    <w:name w:val="Imported Style 27"/>
    <w:pPr>
      <w:numPr>
        <w:numId w:val="30"/>
      </w:numPr>
    </w:pPr>
  </w:style>
  <w:style w:type="numbering" w:customStyle="1" w:styleId="List11">
    <w:name w:val="List 11"/>
    <w:basedOn w:val="ImportedStyle28"/>
    <w:pPr>
      <w:numPr>
        <w:numId w:val="31"/>
      </w:numPr>
    </w:pPr>
  </w:style>
  <w:style w:type="numbering" w:customStyle="1" w:styleId="ImportedStyle28">
    <w:name w:val="Imported Style 28"/>
  </w:style>
  <w:style w:type="numbering" w:customStyle="1" w:styleId="ImportedStyle270">
    <w:name w:val="Imported Style 27.0"/>
    <w:pPr>
      <w:numPr>
        <w:numId w:val="32"/>
      </w:numPr>
    </w:pPr>
  </w:style>
  <w:style w:type="numbering" w:customStyle="1" w:styleId="List12">
    <w:name w:val="List 12"/>
    <w:basedOn w:val="ImportedStyle29"/>
    <w:pPr>
      <w:numPr>
        <w:numId w:val="33"/>
      </w:numPr>
    </w:pPr>
  </w:style>
  <w:style w:type="numbering" w:customStyle="1" w:styleId="ImportedStyle29">
    <w:name w:val="Imported Style 29"/>
  </w:style>
  <w:style w:type="paragraph" w:styleId="PlainText">
    <w:name w:val="Plain Text"/>
    <w:basedOn w:val="Normal"/>
    <w:link w:val="PlainTextChar"/>
    <w:uiPriority w:val="99"/>
    <w:semiHidden/>
    <w:unhideWhenUsed/>
    <w:rsid w:val="00F96AB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</w:pPr>
    <w:rPr>
      <w:rFonts w:ascii="Arial" w:hAnsi="Arial" w:eastAsiaTheme="minorHAnsi" w:cs="Arial"/>
      <w:sz w:val="28"/>
      <w:szCs w:val="28"/>
      <w:bdr w:val="none" w:sz="0" w:space="0" w:color="auto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96AB2"/>
    <w:rPr>
      <w:rFonts w:ascii="Arial" w:hAnsi="Arial" w:eastAsiaTheme="minorHAnsi" w:cs="Arial"/>
      <w:sz w:val="28"/>
      <w:szCs w:val="28"/>
      <w:bdr w:val="none" w:sz="0" w:space="0" w:color="auto"/>
      <w:lang w:eastAsia="en-US"/>
    </w:rPr>
  </w:style>
  <w:style w:type="table" w:styleId="TableGrid">
    <w:name w:val="Table Grid"/>
    <w:basedOn w:val="TableNormal"/>
    <w:uiPriority w:val="39"/>
    <w:rsid w:val="004A7A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4612A3"/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30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3080"/>
    <w:rPr>
      <w:rFonts w:ascii="Segoe UI" w:hAnsi="Segoe UI" w:cs="Segoe UI"/>
      <w:sz w:val="18"/>
      <w:szCs w:val="18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C41E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C41E8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C41E8"/>
    <w:rPr>
      <w:sz w:val="24"/>
      <w:szCs w:val="24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1E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41E8"/>
    <w:rPr>
      <w:b/>
      <w:bCs/>
      <w:sz w:val="24"/>
      <w:szCs w:val="24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B079A9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character" w:customStyle="1" w:styleId="questionvalue1">
    <w:name w:val="questionvalue1"/>
    <w:basedOn w:val="DefaultParagraphFont"/>
    <w:rsid w:val="00F776DE"/>
    <w:rPr>
      <w:rFonts w:ascii="Verdana" w:hAnsi="Verdana" w:hint="default"/>
      <w:color w:val="000000"/>
      <w:sz w:val="20"/>
      <w:szCs w:val="20"/>
    </w:rPr>
  </w:style>
  <w:style w:type="character" w:customStyle="1" w:styleId="ListParagraphChar">
    <w:name w:val="List Paragraph Char"/>
    <w:aliases w:val="Bullet 1 Char,Bullet Points Char,Bulleted list Char,Dot pt Char,Indicator Text Char,L Char,List Paragraph Char Char Char Char,List Paragraph1 Char,List Paragraph11 Char,MAIN CONTENT Char,No Spacing1 Char,Numbered Para 1 Char"/>
    <w:basedOn w:val="DefaultParagraphFont"/>
    <w:link w:val="ListParagraph"/>
    <w:uiPriority w:val="34"/>
    <w:qFormat/>
    <w:locked/>
    <w:rsid w:val="003422AC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customStyle="1" w:styleId="Default">
    <w:name w:val="Default"/>
    <w:rsid w:val="003C67A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autoSpaceDE w:val="0"/>
      <w:autoSpaceDN w:val="0"/>
      <w:adjustRightInd w:val="0"/>
    </w:pPr>
    <w:rPr>
      <w:rFonts w:ascii="Calibri" w:hAnsi="Calibri" w:eastAsiaTheme="minorHAnsi" w:cs="Calibri"/>
      <w:color w:val="000000"/>
      <w:sz w:val="24"/>
      <w:szCs w:val="24"/>
      <w:bdr w:val="none" w:sz="0" w:space="0" w:color="auto"/>
      <w:lang w:eastAsia="en-US"/>
    </w:rPr>
  </w:style>
  <w:style w:type="paragraph" w:customStyle="1" w:styleId="Table9">
    <w:name w:val="Table9"/>
    <w:basedOn w:val="Normal"/>
    <w:link w:val="Table9Char"/>
    <w:qFormat/>
    <w:rsid w:val="0055272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spacing w:before="60" w:after="60"/>
    </w:pPr>
    <w:rPr>
      <w:rFonts w:ascii="Calibri Light" w:hAnsi="Calibri Light" w:eastAsiaTheme="minorHAnsi" w:cstheme="minorBidi"/>
      <w:color w:val="253C61"/>
      <w:sz w:val="18"/>
      <w:szCs w:val="18"/>
      <w:bdr w:val="none" w:sz="0" w:space="0" w:color="auto"/>
      <w:lang w:val="en-GB"/>
    </w:rPr>
  </w:style>
  <w:style w:type="character" w:customStyle="1" w:styleId="Table9Char">
    <w:name w:val="Table9 Char"/>
    <w:basedOn w:val="DefaultParagraphFont"/>
    <w:link w:val="Table9"/>
    <w:rsid w:val="00552729"/>
    <w:rPr>
      <w:rFonts w:ascii="Calibri Light" w:hAnsi="Calibri Light" w:eastAsiaTheme="minorHAnsi" w:cstheme="minorBidi"/>
      <w:color w:val="253C61"/>
      <w:sz w:val="18"/>
      <w:szCs w:val="18"/>
      <w:bdr w:val="none" w:sz="0" w:space="0" w:color="auto"/>
      <w:lang w:eastAsia="en-US"/>
    </w:rPr>
  </w:style>
  <w:style w:type="character" w:customStyle="1" w:styleId="Heading1Char">
    <w:name w:val="Heading 1 Char"/>
    <w:basedOn w:val="DefaultParagraphFont"/>
    <w:link w:val="Heading1"/>
    <w:uiPriority w:val="99"/>
    <w:rsid w:val="008B5133"/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  <w:lang w:eastAsia="en-US"/>
    </w:rPr>
  </w:style>
  <w:style w:type="paragraph" w:styleId="Revision">
    <w:name w:val="Revision"/>
    <w:hidden/>
    <w:uiPriority w:val="99"/>
    <w:semiHidden/>
    <w:rsid w:val="001B398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</w:pPr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footer" Target="footer1.xml" /><Relationship Id="rId11" Type="http://schemas.openxmlformats.org/officeDocument/2006/relationships/header" Target="header3.xml" /><Relationship Id="rId12" Type="http://schemas.openxmlformats.org/officeDocument/2006/relationships/theme" Target="theme/theme1.xml" /><Relationship Id="rId13" Type="http://schemas.openxmlformats.org/officeDocument/2006/relationships/numbering" Target="numbering.xml" /><Relationship Id="rId14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customXml" Target="../customXml/item4.xml" /><Relationship Id="rId8" Type="http://schemas.openxmlformats.org/officeDocument/2006/relationships/header" Target="header1.xml" /><Relationship Id="rId9" Type="http://schemas.openxmlformats.org/officeDocument/2006/relationships/header" Target="header2.xml" /></Relationships>
</file>

<file path=word/_rels/foot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2.jpeg" /></Relationships>
</file>

<file path=word/_rels/header2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_rels/item4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4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C319E3-D844-4861-AE6F-62DC39A8A86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3E32336-CE01-44E4-9A41-2C67DA10EE64}">
  <ds:schemaRefs>
    <ds:schemaRef ds:uri="http://schemas.microsoft.com/office/2006/metadata/properties"/>
    <ds:schemaRef ds:uri="http://schemas.microsoft.com/office/infopath/2007/PartnerControls"/>
    <ds:schemaRef ds:uri="7f1e23f3-31d3-499f-875e-2157d9103bac"/>
  </ds:schemaRefs>
</ds:datastoreItem>
</file>

<file path=customXml/itemProps3.xml><?xml version="1.0" encoding="utf-8"?>
<ds:datastoreItem xmlns:ds="http://schemas.openxmlformats.org/officeDocument/2006/customXml" ds:itemID="{C3854FE4-07BD-45F0-A154-9B47CD21928F}">
  <ds:schemaRefs/>
</ds:datastoreItem>
</file>

<file path=customXml/itemProps4.xml><?xml version="1.0" encoding="utf-8"?>
<ds:datastoreItem xmlns:ds="http://schemas.openxmlformats.org/officeDocument/2006/customXml" ds:itemID="{549B23DA-A6A3-4869-B073-657A675328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</Pages>
  <Words>1500</Words>
  <Characters>8550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Wendy Penrhyn-Jones (ABM ULHB - Administration)</dc:creator>
  <cp:lastModifiedBy>Claire Mulcahy (Swansea Bay UHB - Corporate Governance )</cp:lastModifiedBy>
  <cp:revision>29</cp:revision>
  <cp:lastPrinted>2024-09-17T09:46:00Z</cp:lastPrinted>
  <dcterms:created xsi:type="dcterms:W3CDTF">2024-09-17T10:39:00Z</dcterms:created>
  <dcterms:modified xsi:type="dcterms:W3CDTF">2024-10-08T10:58:00Z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GrammarlyDocumentId">
    <vt:lpwstr>92acfd23573d276890bd640ae106452a92ca34cd9d7f33580c664447529d30de</vt:lpwstr>
  </property>
</Properties>
</file>